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8"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9"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bookmarkStart w:id="0" w:name="_GoBack"/>
      <w:bookmarkEnd w:id="0"/>
    </w:p>
    <w:p w14:paraId="6758CA93" w14:textId="1CCAAD0C" w:rsidR="00DC7C80" w:rsidRDefault="00DC7C80" w:rsidP="00DC7C80">
      <w:r w:rsidRPr="00DC7C80">
        <w:rPr>
          <w:b/>
        </w:rPr>
        <w:t>Project Name:</w:t>
      </w:r>
      <w:r>
        <w:t xml:space="preserve"> </w:t>
      </w:r>
      <w:sdt>
        <w:sdtPr>
          <w:id w:val="1458991789"/>
          <w:placeholder>
            <w:docPart w:val="27C75378D9BBBE40B4B253AB0140005A"/>
          </w:placeholder>
        </w:sdtPr>
        <w:sdtEndPr/>
        <w:sdtContent>
          <w:r w:rsidR="00D2100C">
            <w:t>Solar Panel Inst</w:t>
          </w:r>
          <w:r w:rsidR="00786719">
            <w:t>allation at the Master Gardener</w:t>
          </w:r>
          <w:r w:rsidR="00D2100C">
            <w:t xml:space="preserve"> Idea Garden Shed</w:t>
          </w:r>
        </w:sdtContent>
      </w:sdt>
    </w:p>
    <w:p w14:paraId="54604C4F" w14:textId="104448EB"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333419">
            <w:t>$56,400.00</w:t>
          </w:r>
        </w:sdtContent>
      </w:sdt>
    </w:p>
    <w:p w14:paraId="0D5C438D" w14:textId="2E663245"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7424BA">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27982B53"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4A33D03A"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FE799D">
            <w:t>Ryan Pankau, Horticulture Educator</w:t>
          </w:r>
        </w:sdtContent>
      </w:sdt>
      <w:r>
        <w:tab/>
      </w:r>
    </w:p>
    <w:p w14:paraId="23E0CBFE" w14:textId="6C61109F" w:rsidR="005328A2" w:rsidRDefault="005328A2" w:rsidP="00DC7C80">
      <w:r>
        <w:t xml:space="preserve">Unit/Department: </w:t>
      </w:r>
      <w:r>
        <w:tab/>
      </w:r>
      <w:sdt>
        <w:sdtPr>
          <w:id w:val="-23410409"/>
          <w:placeholder>
            <w:docPart w:val="12F1196DF1EDF1429215A7E4CE80349F"/>
          </w:placeholder>
          <w:text/>
        </w:sdtPr>
        <w:sdtEndPr/>
        <w:sdtContent>
          <w:r w:rsidR="00FE799D">
            <w:t>University of Illinois Extension, Unit 13</w:t>
          </w:r>
        </w:sdtContent>
      </w:sdt>
    </w:p>
    <w:p w14:paraId="01FE8F31" w14:textId="6830FDC6" w:rsidR="005328A2" w:rsidRDefault="005328A2" w:rsidP="00DC7C80">
      <w:r>
        <w:t>Email Address:</w:t>
      </w:r>
      <w:r>
        <w:tab/>
        <w:t xml:space="preserve"> </w:t>
      </w:r>
      <w:r>
        <w:tab/>
      </w:r>
      <w:sdt>
        <w:sdtPr>
          <w:id w:val="-1164936359"/>
          <w:placeholder>
            <w:docPart w:val="6CC19A0EAA87DA47AA6A816DF035A785"/>
          </w:placeholder>
          <w:text/>
        </w:sdtPr>
        <w:sdtEndPr/>
        <w:sdtContent>
          <w:r w:rsidR="00FE799D">
            <w:t>rcpankau@illinois.edu</w:t>
          </w:r>
        </w:sdtContent>
      </w:sdt>
    </w:p>
    <w:p w14:paraId="1DC7FBF5" w14:textId="2A724BA8" w:rsidR="005328A2" w:rsidRDefault="005328A2" w:rsidP="00DC7C80">
      <w:r>
        <w:t xml:space="preserve">Phone Number: </w:t>
      </w:r>
      <w:r>
        <w:tab/>
      </w:r>
      <w:sdt>
        <w:sdtPr>
          <w:id w:val="1946800381"/>
          <w:placeholder>
            <w:docPart w:val="10EB5F53E53D5246ACFC31F965E1B365"/>
          </w:placeholder>
          <w:text/>
        </w:sdtPr>
        <w:sdtEndPr/>
        <w:sdtContent>
          <w:r w:rsidR="00FE799D">
            <w:t>217-333-7672</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09C42501" w:rsidR="00E63196" w:rsidRDefault="00E63196" w:rsidP="00E63196">
      <w:r>
        <w:t xml:space="preserve">Contact Name:  </w:t>
      </w:r>
      <w:r>
        <w:tab/>
      </w:r>
      <w:sdt>
        <w:sdtPr>
          <w:id w:val="1811748466"/>
          <w:placeholder>
            <w:docPart w:val="AA5DEA62F3E66C48B9D70E9697C2C8AE"/>
          </w:placeholder>
          <w:text/>
        </w:sdtPr>
        <w:sdtEndPr/>
        <w:sdtContent>
          <w:r w:rsidR="00544401">
            <w:t>Randy Barton, Business Manager</w:t>
          </w:r>
        </w:sdtContent>
      </w:sdt>
      <w:r>
        <w:tab/>
      </w:r>
    </w:p>
    <w:p w14:paraId="2F766D00" w14:textId="4149FE4C" w:rsidR="00E63196" w:rsidRDefault="00E63196" w:rsidP="00E63196">
      <w:r>
        <w:t xml:space="preserve">Unit/Department: </w:t>
      </w:r>
      <w:r>
        <w:tab/>
      </w:r>
      <w:sdt>
        <w:sdtPr>
          <w:id w:val="1907340094"/>
          <w:placeholder>
            <w:docPart w:val="90705AF30BC3C34C8968BB62BAF6FA77"/>
          </w:placeholder>
          <w:text/>
        </w:sdtPr>
        <w:sdtEndPr/>
        <w:sdtContent>
          <w:r w:rsidR="00544401">
            <w:t>University of Illinois Extension, Unit 13</w:t>
          </w:r>
        </w:sdtContent>
      </w:sdt>
    </w:p>
    <w:p w14:paraId="6D405FA8" w14:textId="2AD0645D" w:rsidR="00E63196" w:rsidRDefault="00E63196" w:rsidP="00E63196">
      <w:r>
        <w:t>Email Address:</w:t>
      </w:r>
      <w:r>
        <w:tab/>
        <w:t xml:space="preserve"> </w:t>
      </w:r>
      <w:r>
        <w:tab/>
      </w:r>
      <w:sdt>
        <w:sdtPr>
          <w:id w:val="-1465573181"/>
          <w:placeholder>
            <w:docPart w:val="989B73DC09CF9B429830C54B2BBA7BC4"/>
          </w:placeholder>
          <w:text/>
        </w:sdtPr>
        <w:sdtEndPr/>
        <w:sdtContent>
          <w:r w:rsidR="00544401">
            <w:t>rsbarton@illinois.edu</w:t>
          </w:r>
        </w:sdtContent>
      </w:sdt>
    </w:p>
    <w:p w14:paraId="59A294E2" w14:textId="69C2ADAD" w:rsidR="00E63196" w:rsidRDefault="00E63196" w:rsidP="00E63196">
      <w:r>
        <w:t xml:space="preserve">Phone Number: </w:t>
      </w:r>
      <w:r>
        <w:tab/>
      </w:r>
      <w:sdt>
        <w:sdtPr>
          <w:id w:val="608088343"/>
          <w:placeholder>
            <w:docPart w:val="F545FE5D6C9BAE4095DC1A286DAB1C71"/>
          </w:placeholder>
          <w:text/>
        </w:sdtPr>
        <w:sdtEndPr/>
        <w:sdtContent>
          <w:r w:rsidR="00544401">
            <w:t>217-333-7672</w:t>
          </w:r>
        </w:sdtContent>
      </w:sdt>
    </w:p>
    <w:p w14:paraId="4D368ED2" w14:textId="08771940" w:rsidR="00E63196" w:rsidRDefault="00E63196" w:rsidP="00DC7C80">
      <w:r>
        <w:t xml:space="preserve">Organization Code: </w:t>
      </w:r>
      <w:r>
        <w:tab/>
      </w:r>
      <w:sdt>
        <w:sdtPr>
          <w:id w:val="-647743699"/>
          <w:placeholder>
            <w:docPart w:val="37987766DDA38C448A6306C1DDE8FD9A"/>
          </w:placeholder>
          <w:text/>
        </w:sdtPr>
        <w:sdtEndPr/>
        <w:sdtContent>
          <w:r w:rsidR="00544401">
            <w:t>1-631951-384811-191200</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14B49B15" w:rsidR="002503FC" w:rsidRDefault="002503FC" w:rsidP="002503FC">
      <w:r>
        <w:t xml:space="preserve">Contact Name:  </w:t>
      </w:r>
      <w:r>
        <w:tab/>
      </w:r>
      <w:sdt>
        <w:sdtPr>
          <w:id w:val="883216321"/>
          <w:placeholder>
            <w:docPart w:val="F81213A623928A49A707941EC8E9CAEA"/>
          </w:placeholder>
          <w:text/>
        </w:sdtPr>
        <w:sdtEndPr/>
        <w:sdtContent>
          <w:r w:rsidR="00D30E3F">
            <w:t>NA</w:t>
          </w:r>
        </w:sdtContent>
      </w:sdt>
      <w:r>
        <w:tab/>
      </w:r>
    </w:p>
    <w:p w14:paraId="1BD3E268" w14:textId="66F8E8CA" w:rsidR="002503FC" w:rsidRDefault="002503FC" w:rsidP="002503FC">
      <w:r>
        <w:t>Email Address:</w:t>
      </w:r>
      <w:r>
        <w:tab/>
        <w:t xml:space="preserve"> </w:t>
      </w:r>
      <w:r>
        <w:tab/>
      </w:r>
      <w:sdt>
        <w:sdtPr>
          <w:id w:val="727273900"/>
          <w:placeholder>
            <w:docPart w:val="D2CA4DC31EE55044929ADAD631030F6B"/>
          </w:placeholder>
          <w:text/>
        </w:sdtPr>
        <w:sdtEndPr/>
        <w:sdtContent>
          <w:r w:rsidR="00D30E3F">
            <w:t>NA</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2875"/>
        <w:gridCol w:w="3278"/>
        <w:gridCol w:w="3197"/>
      </w:tblGrid>
      <w:tr w:rsidR="00544401" w14:paraId="78C8393A" w14:textId="77777777" w:rsidTr="00D30E3F">
        <w:tc>
          <w:tcPr>
            <w:tcW w:w="2875" w:type="dxa"/>
          </w:tcPr>
          <w:p w14:paraId="137B19B5" w14:textId="77777777" w:rsidR="005328A2" w:rsidRPr="005328A2" w:rsidRDefault="005328A2" w:rsidP="005328A2">
            <w:pPr>
              <w:jc w:val="center"/>
              <w:rPr>
                <w:b/>
              </w:rPr>
            </w:pPr>
            <w:r>
              <w:rPr>
                <w:b/>
              </w:rPr>
              <w:t>Name</w:t>
            </w:r>
          </w:p>
        </w:tc>
        <w:tc>
          <w:tcPr>
            <w:tcW w:w="3278" w:type="dxa"/>
          </w:tcPr>
          <w:p w14:paraId="7495EFCB" w14:textId="77777777" w:rsidR="005328A2" w:rsidRPr="005328A2" w:rsidRDefault="005328A2" w:rsidP="005328A2">
            <w:pPr>
              <w:jc w:val="center"/>
              <w:rPr>
                <w:b/>
              </w:rPr>
            </w:pPr>
            <w:r>
              <w:rPr>
                <w:b/>
              </w:rPr>
              <w:t>Department</w:t>
            </w:r>
          </w:p>
        </w:tc>
        <w:tc>
          <w:tcPr>
            <w:tcW w:w="3197" w:type="dxa"/>
          </w:tcPr>
          <w:p w14:paraId="371D440B" w14:textId="77777777" w:rsidR="005328A2" w:rsidRPr="005328A2" w:rsidRDefault="005328A2" w:rsidP="005328A2">
            <w:pPr>
              <w:jc w:val="center"/>
              <w:rPr>
                <w:b/>
              </w:rPr>
            </w:pPr>
            <w:r>
              <w:rPr>
                <w:b/>
              </w:rPr>
              <w:t>Email</w:t>
            </w:r>
          </w:p>
        </w:tc>
      </w:tr>
      <w:tr w:rsidR="00544401" w14:paraId="782B20C1" w14:textId="77777777" w:rsidTr="00D30E3F">
        <w:sdt>
          <w:sdtPr>
            <w:id w:val="1021518344"/>
            <w:placeholder>
              <w:docPart w:val="69749EE927C9AC4FA30766FF34E1542E"/>
            </w:placeholder>
            <w:text/>
          </w:sdtPr>
          <w:sdtEndPr/>
          <w:sdtContent>
            <w:tc>
              <w:tcPr>
                <w:tcW w:w="2875" w:type="dxa"/>
              </w:tcPr>
              <w:p w14:paraId="3448611B" w14:textId="19E7C241" w:rsidR="005328A2" w:rsidRDefault="00544401" w:rsidP="00544401">
                <w:r>
                  <w:t>Ryan Pankau</w:t>
                </w:r>
              </w:p>
            </w:tc>
          </w:sdtContent>
        </w:sdt>
        <w:sdt>
          <w:sdtPr>
            <w:id w:val="386379492"/>
            <w:placeholder>
              <w:docPart w:val="AC102D4AF5ED3E4685D24A4D01AE4D02"/>
            </w:placeholder>
            <w:text/>
          </w:sdtPr>
          <w:sdtEndPr/>
          <w:sdtContent>
            <w:tc>
              <w:tcPr>
                <w:tcW w:w="3278" w:type="dxa"/>
              </w:tcPr>
              <w:p w14:paraId="57C2062C" w14:textId="74459466" w:rsidR="005328A2" w:rsidRDefault="00544401" w:rsidP="00544401">
                <w:r>
                  <w:t>University of Illinois Extension</w:t>
                </w:r>
              </w:p>
            </w:tc>
          </w:sdtContent>
        </w:sdt>
        <w:sdt>
          <w:sdtPr>
            <w:id w:val="736745670"/>
            <w:placeholder>
              <w:docPart w:val="6F9E702F6779B84AABB9B776EA838829"/>
            </w:placeholder>
            <w:text/>
          </w:sdtPr>
          <w:sdtEndPr/>
          <w:sdtContent>
            <w:tc>
              <w:tcPr>
                <w:tcW w:w="3197" w:type="dxa"/>
              </w:tcPr>
              <w:p w14:paraId="4973BD1F" w14:textId="641F61F0" w:rsidR="005328A2" w:rsidRDefault="00544401" w:rsidP="00544401">
                <w:r>
                  <w:t>rcpankau@illinios.edu</w:t>
                </w:r>
              </w:p>
            </w:tc>
          </w:sdtContent>
        </w:sdt>
      </w:tr>
      <w:tr w:rsidR="00544401" w14:paraId="0F600FC4" w14:textId="77777777" w:rsidTr="00D30E3F">
        <w:sdt>
          <w:sdtPr>
            <w:id w:val="-311181723"/>
            <w:placeholder>
              <w:docPart w:val="40C1BDE8C2DA674F9D5796D1B8014D16"/>
            </w:placeholder>
            <w:text/>
          </w:sdtPr>
          <w:sdtEndPr/>
          <w:sdtContent>
            <w:tc>
              <w:tcPr>
                <w:tcW w:w="2875" w:type="dxa"/>
              </w:tcPr>
              <w:p w14:paraId="29948BCB" w14:textId="1D632868" w:rsidR="005328A2" w:rsidRDefault="00544401" w:rsidP="00544401">
                <w:r>
                  <w:t>Tabitha Elder</w:t>
                </w:r>
              </w:p>
            </w:tc>
          </w:sdtContent>
        </w:sdt>
        <w:sdt>
          <w:sdtPr>
            <w:id w:val="1665748983"/>
            <w:placeholder>
              <w:docPart w:val="C7CA587D53239F49996ECAB7B1A57886"/>
            </w:placeholder>
            <w:text/>
          </w:sdtPr>
          <w:sdtEndPr/>
          <w:sdtContent>
            <w:tc>
              <w:tcPr>
                <w:tcW w:w="3278" w:type="dxa"/>
              </w:tcPr>
              <w:p w14:paraId="42C3B201" w14:textId="7FC3E775" w:rsidR="005328A2" w:rsidRDefault="00544401" w:rsidP="00544401">
                <w:r>
                  <w:t>University of Illinois Extension</w:t>
                </w:r>
              </w:p>
            </w:tc>
          </w:sdtContent>
        </w:sdt>
        <w:sdt>
          <w:sdtPr>
            <w:id w:val="-1885399971"/>
            <w:placeholder>
              <w:docPart w:val="FAF9BAC1CC24E54C92C3C3C6F9C02E56"/>
            </w:placeholder>
            <w:text/>
          </w:sdtPr>
          <w:sdtEndPr/>
          <w:sdtContent>
            <w:tc>
              <w:tcPr>
                <w:tcW w:w="3197" w:type="dxa"/>
              </w:tcPr>
              <w:p w14:paraId="6890A03C" w14:textId="0FF6B934" w:rsidR="005328A2" w:rsidRDefault="00544401" w:rsidP="004B1A52">
                <w:r>
                  <w:t xml:space="preserve"> tabithae@illinois.edu</w:t>
                </w:r>
              </w:p>
            </w:tc>
          </w:sdtContent>
        </w:sdt>
      </w:tr>
      <w:tr w:rsidR="00544401" w14:paraId="2E81D476" w14:textId="77777777" w:rsidTr="00D30E3F">
        <w:sdt>
          <w:sdtPr>
            <w:id w:val="-1598476469"/>
            <w:placeholder>
              <w:docPart w:val="DC9EF07AA564F74481C5FE14FD0C5E38"/>
            </w:placeholder>
            <w:text/>
          </w:sdtPr>
          <w:sdtEndPr/>
          <w:sdtContent>
            <w:tc>
              <w:tcPr>
                <w:tcW w:w="2875" w:type="dxa"/>
              </w:tcPr>
              <w:p w14:paraId="7349903E" w14:textId="40EAF973" w:rsidR="005328A2" w:rsidRDefault="008F7306" w:rsidP="00544401">
                <w:r>
                  <w:t xml:space="preserve">John </w:t>
                </w:r>
                <w:proofErr w:type="spellStart"/>
                <w:r>
                  <w:t>Be</w:t>
                </w:r>
                <w:r w:rsidR="00544401">
                  <w:t>rgee</w:t>
                </w:r>
                <w:proofErr w:type="spellEnd"/>
              </w:p>
            </w:tc>
          </w:sdtContent>
        </w:sdt>
        <w:sdt>
          <w:sdtPr>
            <w:id w:val="-243182502"/>
            <w:placeholder>
              <w:docPart w:val="AC8F68F075867648A3D1A2726F3A26F0"/>
            </w:placeholder>
            <w:text/>
          </w:sdtPr>
          <w:sdtEndPr/>
          <w:sdtContent>
            <w:tc>
              <w:tcPr>
                <w:tcW w:w="3278" w:type="dxa"/>
              </w:tcPr>
              <w:p w14:paraId="682F83A5" w14:textId="0EA141D7" w:rsidR="005328A2" w:rsidRDefault="00544401" w:rsidP="00544401">
                <w:r>
                  <w:t>Master Gardner</w:t>
                </w:r>
              </w:p>
            </w:tc>
          </w:sdtContent>
        </w:sdt>
        <w:sdt>
          <w:sdtPr>
            <w:id w:val="-2042736718"/>
            <w:placeholder>
              <w:docPart w:val="BCD4EB4AB668B044BB4F07643D81EB20"/>
            </w:placeholder>
            <w:text/>
          </w:sdtPr>
          <w:sdtEndPr/>
          <w:sdtContent>
            <w:tc>
              <w:tcPr>
                <w:tcW w:w="3197" w:type="dxa"/>
              </w:tcPr>
              <w:p w14:paraId="01DA4B27" w14:textId="4EE09154" w:rsidR="005328A2" w:rsidRDefault="00544401" w:rsidP="004B1A52">
                <w:r>
                  <w:t>jb_99@comcast.net</w:t>
                </w:r>
              </w:p>
            </w:tc>
          </w:sdtContent>
        </w:sdt>
      </w:tr>
      <w:tr w:rsidR="00544401" w14:paraId="12B2542E" w14:textId="77777777" w:rsidTr="00D30E3F">
        <w:sdt>
          <w:sdtPr>
            <w:id w:val="-1759281010"/>
            <w:placeholder>
              <w:docPart w:val="E386B4B5C8723D4CB6E0B0A6219D8E6C"/>
            </w:placeholder>
            <w:showingPlcHdr/>
            <w:text/>
          </w:sdtPr>
          <w:sdtEndPr/>
          <w:sdtContent>
            <w:tc>
              <w:tcPr>
                <w:tcW w:w="2875" w:type="dxa"/>
              </w:tcPr>
              <w:p w14:paraId="45C07CAD" w14:textId="0D4F6665" w:rsidR="005328A2" w:rsidRDefault="00D30E3F" w:rsidP="00544401">
                <w:r>
                  <w:rPr>
                    <w:rStyle w:val="PlaceholderText"/>
                  </w:rPr>
                  <w:t>Name</w:t>
                </w:r>
              </w:p>
            </w:tc>
          </w:sdtContent>
        </w:sdt>
        <w:sdt>
          <w:sdtPr>
            <w:id w:val="-332608496"/>
            <w:placeholder>
              <w:docPart w:val="94324177F22277499A2587BEA3DE6F73"/>
            </w:placeholder>
            <w:showingPlcHdr/>
            <w:text/>
          </w:sdtPr>
          <w:sdtEndPr/>
          <w:sdtContent>
            <w:tc>
              <w:tcPr>
                <w:tcW w:w="3278" w:type="dxa"/>
              </w:tcPr>
              <w:p w14:paraId="047BC01C" w14:textId="2016F4E4" w:rsidR="005328A2" w:rsidRDefault="00D30E3F" w:rsidP="00544401">
                <w:r>
                  <w:rPr>
                    <w:rStyle w:val="PlaceholderText"/>
                  </w:rPr>
                  <w:t>Department/Organization</w:t>
                </w:r>
              </w:p>
            </w:tc>
          </w:sdtContent>
        </w:sdt>
        <w:sdt>
          <w:sdtPr>
            <w:id w:val="-1468354329"/>
            <w:placeholder>
              <w:docPart w:val="14CA8D8A372E1F48AAFD51BD6B50B420"/>
            </w:placeholder>
            <w:showingPlcHdr/>
            <w:text/>
          </w:sdtPr>
          <w:sdtEndPr/>
          <w:sdtContent>
            <w:tc>
              <w:tcPr>
                <w:tcW w:w="3197" w:type="dxa"/>
              </w:tcPr>
              <w:p w14:paraId="1A859BAF" w14:textId="28C02A00" w:rsidR="005328A2" w:rsidRDefault="00D30E3F" w:rsidP="004B1A52">
                <w:r>
                  <w:rPr>
                    <w:rStyle w:val="PlaceholderText"/>
                  </w:rPr>
                  <w:t>Email Address</w:t>
                </w:r>
              </w:p>
            </w:tc>
          </w:sdtContent>
        </w:sdt>
      </w:tr>
    </w:tbl>
    <w:p w14:paraId="5E5426C0" w14:textId="77777777" w:rsidR="005328A2" w:rsidRDefault="005328A2" w:rsidP="005328A2">
      <w:pPr>
        <w:pStyle w:val="Heading1"/>
      </w:pPr>
      <w:r>
        <w:lastRenderedPageBreak/>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p w14:paraId="09CBEB60" w14:textId="77777777" w:rsidR="00F661FE" w:rsidRDefault="00F661FE" w:rsidP="00F661FE">
      <w:r>
        <w:t>The Idea Garden’s mission statement is “helping others learn to grow.”  The site is  maintained entirely by volunteers in the Master Gardening program, with the primary objective of providing</w:t>
      </w:r>
      <w:r w:rsidRPr="00155005">
        <w:rPr>
          <w:rFonts w:asciiTheme="majorHAnsi" w:hAnsiTheme="majorHAnsi"/>
        </w:rPr>
        <w:t xml:space="preserve"> a learning </w:t>
      </w:r>
      <w:r w:rsidRPr="00862A26">
        <w:rPr>
          <w:rFonts w:cstheme="minorHAnsi"/>
        </w:rPr>
        <w:t xml:space="preserve">environment for University of Illinois students, faculty and staff, and </w:t>
      </w:r>
      <w:r>
        <w:rPr>
          <w:rFonts w:cstheme="minorHAnsi"/>
        </w:rPr>
        <w:t>for promoting</w:t>
      </w:r>
      <w:r w:rsidRPr="00862A26">
        <w:rPr>
          <w:rFonts w:cstheme="minorHAnsi"/>
        </w:rPr>
        <w:t xml:space="preserve"> environmentally responsible gardening practices.</w:t>
      </w:r>
      <w:r>
        <w:t xml:space="preserve"> The Idea Garden benefits all ages promoting interest, inspiring ideas, and providing education to citizens in Champaign-Urbana and the surrounding communities.  It directly impacts the University’s students as it adjoins the student run Arboretum.  </w:t>
      </w:r>
    </w:p>
    <w:p w14:paraId="6F1174E6" w14:textId="77777777" w:rsidR="00F661FE" w:rsidRDefault="00F661FE" w:rsidP="00F661FE"/>
    <w:p w14:paraId="0BBE9026" w14:textId="77777777" w:rsidR="00F661FE" w:rsidRDefault="00F661FE" w:rsidP="00F661FE">
      <w:pPr>
        <w:rPr>
          <w:rFonts w:ascii="Calibri" w:hAnsi="Calibri" w:cs="Calibri"/>
        </w:rPr>
      </w:pPr>
      <w:r>
        <w:t xml:space="preserve">A primary goal of this project is to advance Idea Garden’s mission and provide an opportunity to “learn to grow” through the use of environmentally responsible practices, like solar-powered electricity generation.  This project will involve installing solar panels on the roof of the Idea </w:t>
      </w:r>
      <w:r w:rsidRPr="00550DEE">
        <w:rPr>
          <w:rFonts w:ascii="Calibri" w:hAnsi="Calibri" w:cs="Calibri"/>
        </w:rPr>
        <w:t xml:space="preserve">Garden shed </w:t>
      </w:r>
      <w:r>
        <w:rPr>
          <w:rFonts w:ascii="Calibri" w:hAnsi="Calibri" w:cs="Calibri"/>
        </w:rPr>
        <w:t xml:space="preserve">or in an adjacent area at the garden </w:t>
      </w:r>
      <w:r w:rsidRPr="00550DEE">
        <w:rPr>
          <w:rFonts w:ascii="Calibri" w:hAnsi="Calibri" w:cs="Calibri"/>
        </w:rPr>
        <w:t xml:space="preserve">to supply </w:t>
      </w:r>
      <w:r>
        <w:rPr>
          <w:rFonts w:ascii="Calibri" w:hAnsi="Calibri" w:cs="Calibri"/>
        </w:rPr>
        <w:t xml:space="preserve">a source of </w:t>
      </w:r>
      <w:r w:rsidRPr="00550DEE">
        <w:rPr>
          <w:rFonts w:ascii="Calibri" w:hAnsi="Calibri" w:cs="Calibri"/>
        </w:rPr>
        <w:t>electricity</w:t>
      </w:r>
      <w:r>
        <w:rPr>
          <w:rFonts w:ascii="Calibri" w:hAnsi="Calibri" w:cs="Calibri"/>
        </w:rPr>
        <w:t xml:space="preserve"> since the shed and garden does not have utilities.</w:t>
      </w:r>
    </w:p>
    <w:p w14:paraId="28ACA732" w14:textId="77777777" w:rsidR="00F661FE" w:rsidRDefault="00F661FE" w:rsidP="00F661FE">
      <w:pPr>
        <w:rPr>
          <w:rFonts w:ascii="Calibri" w:hAnsi="Calibri" w:cs="Calibri"/>
        </w:rPr>
      </w:pPr>
    </w:p>
    <w:p w14:paraId="0296F525" w14:textId="3EFE7D7E" w:rsidR="00F661FE" w:rsidRDefault="00F661FE" w:rsidP="00F661FE">
      <w:r>
        <w:t>The Idea Garden is so named because</w:t>
      </w:r>
      <w:r w:rsidR="00E425E2">
        <w:t xml:space="preserve"> of</w:t>
      </w:r>
      <w:r>
        <w:t xml:space="preserve"> its educational and outreach mission. The addition of solar panels </w:t>
      </w:r>
      <w:r w:rsidR="00E425E2">
        <w:t>would complement</w:t>
      </w:r>
      <w:r>
        <w:t xml:space="preserve"> the existing program and further the current instances of sustainability already in place. For example, we encourage sustainable gardening practices, such as incorporating native plants in the landscape which provide habitat for pollinators.  The shed at the garden is already equipped with rain barrels that are used to water plants and reduce our use of the public water supply. We compost all waste plant material generated at the garden to reduce our carbon f</w:t>
      </w:r>
      <w:r w:rsidR="00E425E2">
        <w:t xml:space="preserve">ootprint and reduce the amount </w:t>
      </w:r>
      <w:r>
        <w:t xml:space="preserve">of organic matter brought in from outside sources to keep our soils productive. In all gardening applications, we use the principles of "Integrated Pest Management" to approach plant insect and disease problems more sustainably. We are a source of local food, since the Idea Garden has a vegetable and small fruits gardens. Although, intended for donation to local food banks, fruits and vegetables are most often picked and consumed right off the plants by our visitors. These are all examples of sustainable practices the Student Sustainability Committee supports and promotes. The addition of solar power will compliment these practices and provide a wonderful learning opportunity for students seeking examples of sustainability on campus.  </w:t>
      </w:r>
    </w:p>
    <w:p w14:paraId="744746F5" w14:textId="77777777" w:rsidR="00F661FE" w:rsidRDefault="00F661FE" w:rsidP="00F661FE">
      <w:pPr>
        <w:rPr>
          <w:rFonts w:ascii="Calibri" w:hAnsi="Calibri" w:cs="Calibri"/>
        </w:rPr>
      </w:pPr>
    </w:p>
    <w:p w14:paraId="6D7A1FE3" w14:textId="4DA90178" w:rsidR="00F661FE" w:rsidRPr="00550DEE" w:rsidRDefault="00F661FE" w:rsidP="00F661FE">
      <w:pPr>
        <w:rPr>
          <w:rFonts w:ascii="Calibri" w:hAnsi="Calibri" w:cs="Calibri"/>
        </w:rPr>
      </w:pPr>
      <w:r>
        <w:rPr>
          <w:rFonts w:ascii="Calibri" w:hAnsi="Calibri" w:cs="Calibri"/>
        </w:rPr>
        <w:t>As part of this proposal,</w:t>
      </w:r>
      <w:r w:rsidRPr="00550DEE">
        <w:rPr>
          <w:rFonts w:ascii="Calibri" w:hAnsi="Calibri" w:cs="Calibri"/>
        </w:rPr>
        <w:t xml:space="preserve"> we plan to hold a free presentation at the site that will discuss how the system was designed to fit our needs.  We will partner with the Student Sustainability Council and other renewable energy groups in the community to identify possible attendees and advertise the event</w:t>
      </w:r>
      <w:r>
        <w:rPr>
          <w:rFonts w:ascii="Calibri" w:hAnsi="Calibri" w:cs="Calibri"/>
        </w:rPr>
        <w:t xml:space="preserve"> to the campus community and the general public</w:t>
      </w:r>
      <w:r w:rsidRPr="00550DEE">
        <w:rPr>
          <w:rFonts w:ascii="Calibri" w:hAnsi="Calibri" w:cs="Calibri"/>
        </w:rPr>
        <w:t xml:space="preserve">. It will be open to the public and will serve to educate attendees on our design process so they </w:t>
      </w:r>
      <w:r>
        <w:rPr>
          <w:rFonts w:ascii="Calibri" w:hAnsi="Calibri" w:cs="Calibri"/>
        </w:rPr>
        <w:t xml:space="preserve">can apply it to other projects, with emphasis on the sustainability of solar energy. </w:t>
      </w:r>
      <w:r w:rsidRPr="00550DEE">
        <w:rPr>
          <w:rFonts w:ascii="Calibri" w:hAnsi="Calibri" w:cs="Calibri"/>
        </w:rPr>
        <w:t>Following the installation of the system, we plan to highlight the project with a permanently installed educational sign near the shed so all future visitors can learn from our example of sustainability.</w:t>
      </w:r>
      <w:r>
        <w:rPr>
          <w:rFonts w:ascii="Calibri" w:hAnsi="Calibri" w:cs="Calibri"/>
        </w:rPr>
        <w:t xml:space="preserve"> As future educational events are planned at the Idea Garden, the solar project will certainly be a highlight of other programs and a centerpiece of the Idea Garden’s example of sustainability.</w:t>
      </w:r>
    </w:p>
    <w:p w14:paraId="01263431" w14:textId="77777777" w:rsidR="00F661FE" w:rsidRDefault="00F661FE" w:rsidP="00F661FE">
      <w:pPr>
        <w:rPr>
          <w:rFonts w:ascii="Calibri" w:hAnsi="Calibri" w:cs="Calibri"/>
        </w:rPr>
      </w:pPr>
    </w:p>
    <w:p w14:paraId="31ACDE7E" w14:textId="4FE0656F" w:rsidR="00F661FE" w:rsidRDefault="00F661FE" w:rsidP="00F661FE">
      <w:pPr>
        <w:rPr>
          <w:rFonts w:ascii="Calibri" w:hAnsi="Calibri" w:cs="Calibri"/>
        </w:rPr>
      </w:pPr>
      <w:r>
        <w:rPr>
          <w:rFonts w:ascii="Calibri" w:hAnsi="Calibri" w:cs="Calibri"/>
        </w:rPr>
        <w:lastRenderedPageBreak/>
        <w:t>The primary outcome of this project will be an increase in sustainable practices applied at the Idea Garden.</w:t>
      </w:r>
      <w:r w:rsidRPr="001316BA">
        <w:rPr>
          <w:rFonts w:ascii="Calibri" w:hAnsi="Calibri" w:cs="Calibri"/>
        </w:rPr>
        <w:t xml:space="preserve"> </w:t>
      </w:r>
      <w:r w:rsidRPr="00550DEE">
        <w:rPr>
          <w:rFonts w:ascii="Calibri" w:hAnsi="Calibri" w:cs="Calibri"/>
        </w:rPr>
        <w:t xml:space="preserve">In conjunction with other examples of sustainability already in place at the Idea Garden, this solar power project will be a shining example of sustainable energy use in close proximity to campus and open to the public.   </w:t>
      </w:r>
    </w:p>
    <w:p w14:paraId="6EA03A9C" w14:textId="77777777" w:rsidR="00F661FE" w:rsidRPr="00550DEE" w:rsidRDefault="00F661FE" w:rsidP="00F661FE">
      <w:pPr>
        <w:rPr>
          <w:rFonts w:ascii="Calibri" w:hAnsi="Calibri" w:cs="Calibri"/>
        </w:rPr>
      </w:pPr>
    </w:p>
    <w:p w14:paraId="3EED40EA" w14:textId="1E52B500" w:rsidR="005328A2" w:rsidRPr="00550DEE" w:rsidRDefault="002503FC" w:rsidP="005328A2">
      <w:pPr>
        <w:rPr>
          <w:rFonts w:ascii="Calibri" w:hAnsi="Calibri" w:cs="Calibri"/>
          <w:b/>
        </w:rPr>
      </w:pPr>
      <w:r w:rsidRPr="00550DEE">
        <w:rPr>
          <w:rFonts w:ascii="Calibri" w:hAnsi="Calibri" w:cs="Calibri"/>
          <w:b/>
        </w:rPr>
        <w:t>How will the project improve the sustainability of the Illinois campus and how will the project go above and beyond campus standards?</w:t>
      </w:r>
    </w:p>
    <w:p w14:paraId="563C9C24" w14:textId="3CC996CF" w:rsidR="003D59D9" w:rsidRDefault="009C6AF3" w:rsidP="00DE2339">
      <w:r w:rsidRPr="00550DEE">
        <w:rPr>
          <w:rFonts w:ascii="Calibri" w:hAnsi="Calibri" w:cs="Calibri"/>
        </w:rPr>
        <w:t>Solar electrification at the Idea Garden shed w</w:t>
      </w:r>
      <w:r w:rsidR="000A0435">
        <w:rPr>
          <w:rFonts w:ascii="Calibri" w:hAnsi="Calibri" w:cs="Calibri"/>
        </w:rPr>
        <w:t>ill</w:t>
      </w:r>
      <w:r w:rsidRPr="00550DEE">
        <w:rPr>
          <w:rFonts w:ascii="Calibri" w:hAnsi="Calibri" w:cs="Calibri"/>
        </w:rPr>
        <w:t xml:space="preserve"> improve sustainability </w:t>
      </w:r>
      <w:r w:rsidR="001316BA">
        <w:rPr>
          <w:rFonts w:ascii="Calibri" w:hAnsi="Calibri" w:cs="Calibri"/>
        </w:rPr>
        <w:t xml:space="preserve">since our solar panels will generate electricity </w:t>
      </w:r>
      <w:r w:rsidR="000A0435">
        <w:rPr>
          <w:rFonts w:ascii="Calibri" w:hAnsi="Calibri" w:cs="Calibri"/>
        </w:rPr>
        <w:t>through</w:t>
      </w:r>
      <w:r w:rsidR="001316BA">
        <w:rPr>
          <w:rFonts w:ascii="Calibri" w:hAnsi="Calibri" w:cs="Calibri"/>
        </w:rPr>
        <w:t xml:space="preserve"> photo voltaic cells, as opposed to other non-sustainable sources of </w:t>
      </w:r>
      <w:r w:rsidR="000A0435">
        <w:rPr>
          <w:rFonts w:ascii="Calibri" w:hAnsi="Calibri" w:cs="Calibri"/>
        </w:rPr>
        <w:t>electric</w:t>
      </w:r>
      <w:r w:rsidR="001316BA">
        <w:rPr>
          <w:rFonts w:ascii="Calibri" w:hAnsi="Calibri" w:cs="Calibri"/>
        </w:rPr>
        <w:t xml:space="preserve"> power.</w:t>
      </w:r>
      <w:r w:rsidR="003D59D9">
        <w:rPr>
          <w:rFonts w:ascii="Calibri" w:hAnsi="Calibri" w:cs="Calibri"/>
        </w:rPr>
        <w:t xml:space="preserve">  This project</w:t>
      </w:r>
      <w:r w:rsidR="001316BA">
        <w:rPr>
          <w:rFonts w:ascii="Calibri" w:hAnsi="Calibri" w:cs="Calibri"/>
        </w:rPr>
        <w:t xml:space="preserve"> will</w:t>
      </w:r>
      <w:r w:rsidR="003D59D9">
        <w:rPr>
          <w:rFonts w:ascii="Calibri" w:hAnsi="Calibri" w:cs="Calibri"/>
        </w:rPr>
        <w:t xml:space="preserve"> be a destination</w:t>
      </w:r>
      <w:r w:rsidRPr="00550DEE">
        <w:rPr>
          <w:rFonts w:ascii="Calibri" w:hAnsi="Calibri" w:cs="Calibri"/>
        </w:rPr>
        <w:t xml:space="preserve"> for students and the general public alike to view a solar power installation on a very intimate scale.  We will lead by example</w:t>
      </w:r>
      <w:r w:rsidR="003D59D9">
        <w:rPr>
          <w:rFonts w:ascii="Calibri" w:hAnsi="Calibri" w:cs="Calibri"/>
        </w:rPr>
        <w:t xml:space="preserve">, showing that solar power </w:t>
      </w:r>
      <w:r w:rsidRPr="00550DEE">
        <w:rPr>
          <w:rFonts w:ascii="Calibri" w:hAnsi="Calibri" w:cs="Calibri"/>
        </w:rPr>
        <w:t xml:space="preserve">can be achieved </w:t>
      </w:r>
      <w:r w:rsidR="00F60C90" w:rsidRPr="00550DEE">
        <w:rPr>
          <w:rFonts w:ascii="Calibri" w:hAnsi="Calibri" w:cs="Calibri"/>
        </w:rPr>
        <w:t>on a small sca</w:t>
      </w:r>
      <w:r w:rsidR="003D59D9">
        <w:t>re,</w:t>
      </w:r>
      <w:r w:rsidR="001C7D03">
        <w:t xml:space="preserve"> inspiring </w:t>
      </w:r>
      <w:r w:rsidR="003D59D9">
        <w:t>students and faculty that visit the Idea Garden to implement similar solar projects at alternative locations, like garden sheds.</w:t>
      </w:r>
    </w:p>
    <w:p w14:paraId="1CAB48E3" w14:textId="77777777" w:rsidR="00DE2339" w:rsidRDefault="00DE2339" w:rsidP="00DE2339">
      <w:pPr>
        <w:rPr>
          <w:rFonts w:ascii="Calibri" w:hAnsi="Calibri" w:cs="Calibri"/>
        </w:rPr>
      </w:pPr>
    </w:p>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p w14:paraId="51092D94" w14:textId="77F04984" w:rsidR="008A4194" w:rsidRDefault="003D59D9" w:rsidP="002503FC">
      <w:r>
        <w:t>This project will be complete at the Idea Garden, which is part of the University Arboretum</w:t>
      </w:r>
      <w:r w:rsidR="00F661FE">
        <w:t xml:space="preserve"> system</w:t>
      </w:r>
      <w:r w:rsidR="001C7D03">
        <w:t xml:space="preserve">.  </w:t>
      </w:r>
      <w:r>
        <w:t>No special permission will be needed to complete the project.</w:t>
      </w:r>
    </w:p>
    <w:p w14:paraId="21EABC47" w14:textId="77777777" w:rsidR="008A4194" w:rsidRDefault="008A4194" w:rsidP="002503FC"/>
    <w:p w14:paraId="07AC7065" w14:textId="68265729"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14:paraId="04BF8C89" w14:textId="7E0BE072" w:rsidR="002503FC" w:rsidRDefault="002503FC" w:rsidP="002503FC">
      <w:pPr>
        <w:rPr>
          <w:b/>
        </w:rPr>
      </w:pPr>
      <w:r w:rsidRPr="00B34D5B">
        <w:rPr>
          <w:b/>
        </w:rPr>
        <w:t xml:space="preserve">Please indicate how this project will involve or impact students. What role will students play in the project? </w:t>
      </w:r>
    </w:p>
    <w:p w14:paraId="28AE5FBD" w14:textId="77777777" w:rsidR="003D59D9" w:rsidRPr="00B34D5B" w:rsidRDefault="003D59D9" w:rsidP="002503FC">
      <w:pPr>
        <w:rPr>
          <w:b/>
        </w:rPr>
      </w:pPr>
    </w:p>
    <w:p w14:paraId="2E8D214F" w14:textId="06FD95EC" w:rsidR="003D59D9" w:rsidRDefault="001C7D03" w:rsidP="001C7D03">
      <w:r>
        <w:t>The Idea Gar</w:t>
      </w:r>
      <w:r w:rsidR="003D59D9">
        <w:t>den is a campus destination for</w:t>
      </w:r>
      <w:r>
        <w:t xml:space="preserve"> students</w:t>
      </w:r>
      <w:r w:rsidR="003D59D9">
        <w:t>, faculty</w:t>
      </w:r>
      <w:r>
        <w:t xml:space="preserve"> and the larger community</w:t>
      </w:r>
      <w:r w:rsidR="00DE2339">
        <w:t xml:space="preserve"> seeking education about “learning to grow”</w:t>
      </w:r>
      <w:r w:rsidR="002D3967">
        <w:t xml:space="preserve"> or a relaxing place to view beautiful plants</w:t>
      </w:r>
      <w:r>
        <w:t>. Thousands</w:t>
      </w:r>
      <w:r w:rsidR="00F661FE">
        <w:t xml:space="preserve"> of people</w:t>
      </w:r>
      <w:r>
        <w:t xml:space="preserve"> visit </w:t>
      </w:r>
      <w:r w:rsidR="00F661FE">
        <w:t xml:space="preserve">the garden </w:t>
      </w:r>
      <w:r>
        <w:t xml:space="preserve">annually and benefit directly from the positive effects of greenspace on human health. The University of Illinois' very own Landscape and Human Health Laboratory (LHHL) researches these benefits. </w:t>
      </w:r>
    </w:p>
    <w:p w14:paraId="787CAEC9" w14:textId="77777777" w:rsidR="003D59D9" w:rsidRDefault="003D59D9" w:rsidP="001C7D03"/>
    <w:p w14:paraId="4E9721EF" w14:textId="14A8A83C" w:rsidR="00DE2339" w:rsidRDefault="001C7D03" w:rsidP="00AF082B">
      <w:r>
        <w:t xml:space="preserve">Students </w:t>
      </w:r>
      <w:r w:rsidR="00AF082B">
        <w:t>benefit from the Idea Garden</w:t>
      </w:r>
      <w:r w:rsidR="002D3967">
        <w:t xml:space="preserve"> directly in an educational setting</w:t>
      </w:r>
      <w:r w:rsidR="00AF082B">
        <w:t xml:space="preserve"> since classes use</w:t>
      </w:r>
      <w:r>
        <w:t xml:space="preserve"> the Idea Garden for teaching</w:t>
      </w:r>
      <w:r w:rsidR="002D3967">
        <w:t xml:space="preserve"> about gardening,</w:t>
      </w:r>
      <w:r w:rsidR="00AF082B">
        <w:t xml:space="preserve"> viewing plants that grow in our area</w:t>
      </w:r>
      <w:r w:rsidR="002D3967">
        <w:t>, and a diversity of other educational uses</w:t>
      </w:r>
      <w:r w:rsidR="00F661FE">
        <w:t xml:space="preserve">.  </w:t>
      </w:r>
      <w:r w:rsidR="00AF082B">
        <w:t xml:space="preserve">Each semester a variety of classes visit the Arboretum and/or </w:t>
      </w:r>
      <w:r w:rsidR="00F661FE">
        <w:t xml:space="preserve">the Idea Garden, specifically.  </w:t>
      </w:r>
      <w:r w:rsidR="00AF082B">
        <w:t>During any of these visits, the solar project will be highly visible and will add to the educational value of the Idea Garden.</w:t>
      </w:r>
      <w:r w:rsidR="002D3967" w:rsidRPr="002D3967">
        <w:t xml:space="preserve"> </w:t>
      </w:r>
      <w:r w:rsidR="002D3967">
        <w:t xml:space="preserve">In addition, the Idea Garden does have recreational benefit to students as many visit it in their free time or during campus events such as UIUC Family weekend.  </w:t>
      </w:r>
      <w:r w:rsidR="00AF082B">
        <w:t xml:space="preserve">The Idea Garden may also be used for research conducted by students and faculty.  This solar project will have educational value to researchers using the site who may also benefit from </w:t>
      </w:r>
      <w:r w:rsidR="00007541">
        <w:t>the addition of electricity at the site.</w:t>
      </w:r>
      <w:r w:rsidR="00DE2339">
        <w:t xml:space="preserve">  </w:t>
      </w:r>
    </w:p>
    <w:p w14:paraId="71E7AC1D" w14:textId="4B899CB5" w:rsidR="002D3967" w:rsidRDefault="00172332" w:rsidP="00AF082B">
      <w:r>
        <w:lastRenderedPageBreak/>
        <w:t>Although s</w:t>
      </w:r>
      <w:r w:rsidR="002D3967">
        <w:t xml:space="preserve">tudents will not have a role in the actual installation of the solar project, </w:t>
      </w:r>
      <w:r>
        <w:t>they</w:t>
      </w:r>
      <w:r w:rsidR="002D3967">
        <w:t xml:space="preserve"> will benefit</w:t>
      </w:r>
      <w:r>
        <w:t xml:space="preserve"> greatly</w:t>
      </w:r>
      <w:r w:rsidR="002D3967">
        <w:t xml:space="preserve"> from the educational value it adds to the multiple </w:t>
      </w:r>
      <w:r>
        <w:t>sustainable practices already in use at the Idea Garden.  Since the Idea Garden is open to the public and in close proximity to campus, it provides easy access for students to learn about many examples of sustainability right in their backyard.</w:t>
      </w:r>
    </w:p>
    <w:p w14:paraId="14E63B65" w14:textId="794DB5ED" w:rsidR="00AF082B" w:rsidRDefault="00AF082B" w:rsidP="001C7D03"/>
    <w:p w14:paraId="69AC051A" w14:textId="77777777" w:rsidR="0058057B" w:rsidRDefault="0058057B" w:rsidP="0058057B">
      <w:pPr>
        <w:pStyle w:val="Heading1"/>
      </w:pPr>
      <w:r>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6DA21897" w:rsidR="002503FC" w:rsidRDefault="002503FC" w:rsidP="002503FC">
      <w:pPr>
        <w:rPr>
          <w:b/>
        </w:rPr>
      </w:pPr>
      <w:r w:rsidRPr="00B34D5B">
        <w:rPr>
          <w:b/>
        </w:rPr>
        <w:t xml:space="preserve">Have you applied for funding from SSC before? If so, for what project? </w:t>
      </w:r>
    </w:p>
    <w:p w14:paraId="117BA2DF" w14:textId="5FFCDE70" w:rsidR="002503FC" w:rsidRPr="005328A2" w:rsidRDefault="001776EC" w:rsidP="002503FC">
      <w:r>
        <w:t>T</w:t>
      </w:r>
      <w:r w:rsidR="00172332">
        <w:t>he Master Gard</w:t>
      </w:r>
      <w:r>
        <w:t>e</w:t>
      </w:r>
      <w:r w:rsidR="00F661FE">
        <w:t>ning</w:t>
      </w:r>
      <w:r w:rsidR="00172332">
        <w:t xml:space="preserve"> Program has not applied for funding from SSC prior to this application.</w:t>
      </w:r>
    </w:p>
    <w:p w14:paraId="4F2410D7" w14:textId="77777777" w:rsidR="002503FC" w:rsidRDefault="002503FC" w:rsidP="002503FC"/>
    <w:p w14:paraId="290C71F0" w14:textId="77777777" w:rsidR="00172332"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p>
    <w:p w14:paraId="35A6DB0D" w14:textId="30299974" w:rsidR="002503FC" w:rsidRPr="00B34D5B" w:rsidRDefault="00172332" w:rsidP="002503FC">
      <w:pPr>
        <w:rPr>
          <w:b/>
        </w:rPr>
      </w:pPr>
      <w:r>
        <w:t xml:space="preserve">If implemented, the only ongoing funding required for this project will be </w:t>
      </w:r>
      <w:r w:rsidR="001776EC">
        <w:t>maintenance</w:t>
      </w:r>
      <w:r>
        <w:t xml:space="preserve"> costs for the solar power system.  The Idea Garden has an ann</w:t>
      </w:r>
      <w:r w:rsidR="00F661FE">
        <w:t xml:space="preserve">ual budget around $18,000.00.  </w:t>
      </w:r>
      <w:r w:rsidR="001776EC">
        <w:t>If this solar project is implemented, maintenance costs will be included as part of the Idea Garden’s budget going forward.</w:t>
      </w:r>
      <w:r>
        <w:t xml:space="preserve"> </w:t>
      </w:r>
      <w:r w:rsidR="0058057B" w:rsidRPr="00B34D5B">
        <w:rPr>
          <w:b/>
        </w:rPr>
        <w:br/>
      </w:r>
      <w:r w:rsidR="0058057B" w:rsidRPr="00B34D5B">
        <w:rPr>
          <w:b/>
        </w:rPr>
        <w:br/>
      </w:r>
      <w:r w:rsidR="0058057B" w:rsidRPr="00B34D5B">
        <w:rPr>
          <w:b/>
          <w:u w:val="single"/>
        </w:rPr>
        <w:t>Please note that SSC provides funding on a case by case basis annually and should not be considered as an ongoing source of funding.</w:t>
      </w:r>
    </w:p>
    <w:p w14:paraId="25FDE2AD" w14:textId="66370CE6" w:rsidR="002503FC" w:rsidRPr="00B34D5B" w:rsidRDefault="00B924F3" w:rsidP="002503FC">
      <w:pPr>
        <w:rPr>
          <w:b/>
        </w:rPr>
      </w:pPr>
      <w:r>
        <w:br/>
      </w:r>
      <w:r w:rsidR="0058057B" w:rsidRPr="00B34D5B">
        <w:rPr>
          <w:b/>
        </w:rPr>
        <w:t>Please include any other sources of funding that have been obtained or applied for.  Please attach any relevant letters of support as needed in a separate document.</w:t>
      </w:r>
    </w:p>
    <w:p w14:paraId="4312320E" w14:textId="569A429C" w:rsidR="001776EC" w:rsidRPr="005328A2" w:rsidRDefault="001776EC" w:rsidP="001776EC">
      <w:r>
        <w:t>The Master Gardner Program has not applied for any other funding prior to this application.</w:t>
      </w:r>
    </w:p>
    <w:p w14:paraId="7FF8AAAA" w14:textId="21A49C70"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 xml:space="preserve">Which aspects of sustainability does your project address, and how?  Does the project fit within any of the </w:t>
      </w:r>
      <w:proofErr w:type="spellStart"/>
      <w:r w:rsidRPr="00B34D5B">
        <w:rPr>
          <w:b/>
        </w:rPr>
        <w:t>iCAP</w:t>
      </w:r>
      <w:proofErr w:type="spellEnd"/>
      <w:r w:rsidRPr="00B34D5B">
        <w:rPr>
          <w:b/>
        </w:rPr>
        <w:t xml:space="preserve"> goals? If so, how does the project go beyond the university status quo standards and </w:t>
      </w:r>
      <w:proofErr w:type="gramStart"/>
      <w:r w:rsidRPr="00B34D5B">
        <w:rPr>
          <w:b/>
        </w:rPr>
        <w:t>policies.</w:t>
      </w:r>
      <w:proofErr w:type="gramEnd"/>
    </w:p>
    <w:p w14:paraId="0A5C6E52" w14:textId="1701003B" w:rsidR="004F0503" w:rsidRDefault="004F0503" w:rsidP="00943159"/>
    <w:p w14:paraId="2074782A" w14:textId="3B58305F" w:rsidR="00D148E3" w:rsidRDefault="004F0503" w:rsidP="00943159">
      <w:r>
        <w:t xml:space="preserve">The Idea Garden addresses the campus </w:t>
      </w:r>
      <w:proofErr w:type="spellStart"/>
      <w:r>
        <w:t>iCAP</w:t>
      </w:r>
      <w:proofErr w:type="spellEnd"/>
      <w:r>
        <w:t xml:space="preserve"> goals related to energy generation, water and stormwater, recycling, agriculture and </w:t>
      </w:r>
      <w:r w:rsidR="00F01856">
        <w:t>land use</w:t>
      </w:r>
      <w:r>
        <w:t xml:space="preserve">.  </w:t>
      </w:r>
      <w:r w:rsidR="00D148E3">
        <w:t>Currently, we</w:t>
      </w:r>
      <w:r>
        <w:t xml:space="preserve"> collect rainwater, which reduces our water use and attenuates stormwater to reduce urban runoff.  We </w:t>
      </w:r>
      <w:r w:rsidR="00D148E3">
        <w:t xml:space="preserve">practice recycling by composting plant materials generated at the Idea Garden.  Through the use of environmentally responsible gardening practices, such as the of Integrated Pest Management, planting natives and the above mentioned examples, we are working toward the </w:t>
      </w:r>
      <w:proofErr w:type="spellStart"/>
      <w:r w:rsidR="00D148E3">
        <w:t>iCAP</w:t>
      </w:r>
      <w:proofErr w:type="spellEnd"/>
      <w:r w:rsidR="00D148E3">
        <w:t xml:space="preserve"> goals related to more sustainable agriculture and land use.  The addition of solar power at the Idea Garden will add one more goal category that we are addressing, energy generation.</w:t>
      </w:r>
    </w:p>
    <w:p w14:paraId="44BEC598" w14:textId="77777777" w:rsidR="00D148E3" w:rsidRDefault="00D148E3" w:rsidP="00943159"/>
    <w:p w14:paraId="1C729301" w14:textId="43024F60" w:rsidR="004F0503" w:rsidRPr="00291C08" w:rsidRDefault="00D148E3" w:rsidP="00943159">
      <w:r>
        <w:t xml:space="preserve">The Idea Garden is currently contributing to two of the specific </w:t>
      </w:r>
      <w:proofErr w:type="spellStart"/>
      <w:r w:rsidR="00291C08">
        <w:t>iCAP</w:t>
      </w:r>
      <w:proofErr w:type="spellEnd"/>
      <w:r w:rsidR="00291C08">
        <w:t xml:space="preserve"> 2020 Objectives of: </w:t>
      </w:r>
      <w:r w:rsidR="00291C08" w:rsidRPr="00291C08">
        <w:rPr>
          <w:i/>
        </w:rPr>
        <w:t>reducing water consumption by 30% and reducing agricultural and landscape emissions by 30%</w:t>
      </w:r>
      <w:r w:rsidR="00291C08">
        <w:t xml:space="preserve">.  Since the Idea Garden only occupies about 16,000 </w:t>
      </w:r>
      <w:proofErr w:type="spellStart"/>
      <w:r w:rsidR="00291C08">
        <w:t>ft</w:t>
      </w:r>
      <w:proofErr w:type="spellEnd"/>
      <w:r w:rsidR="00291C08">
        <w:t xml:space="preserve"> (0.3 acres), we do not have a large impact on the above two objectives due to our size </w:t>
      </w:r>
      <w:r w:rsidR="00F01856">
        <w:t>relative</w:t>
      </w:r>
      <w:r w:rsidR="00291C08">
        <w:t xml:space="preserve"> to the rest of campus’s water </w:t>
      </w:r>
      <w:r w:rsidR="00F01856">
        <w:t>consumption</w:t>
      </w:r>
      <w:r w:rsidR="00291C08">
        <w:t xml:space="preserve"> and </w:t>
      </w:r>
      <w:r w:rsidR="00F01856">
        <w:t>land use</w:t>
      </w:r>
      <w:r w:rsidR="00291C08">
        <w:t xml:space="preserve">. With this solar project, we will be able to add another 2020 Objective to our list: </w:t>
      </w:r>
      <w:r w:rsidR="00291C08" w:rsidRPr="00291C08">
        <w:rPr>
          <w:i/>
        </w:rPr>
        <w:t>reduce campus energy usage and emissions by 30%.</w:t>
      </w:r>
      <w:r w:rsidR="00F01856">
        <w:t xml:space="preserve">  We feel that our impact on campus energy use reduction would be much more substainatial since our solar power system will certainly produce a great deal of excess, renewable energy to feed back into the grid and reduce overall campus energy use.</w:t>
      </w:r>
    </w:p>
    <w:p w14:paraId="77EE350F" w14:textId="77777777" w:rsidR="001776EC" w:rsidRPr="00943159" w:rsidRDefault="001776EC" w:rsidP="00943159"/>
    <w:p w14:paraId="38734E8A" w14:textId="77777777" w:rsidR="00F01856"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p w14:paraId="4D80B878" w14:textId="6DE73753" w:rsidR="001061F2" w:rsidRPr="00B34D5B" w:rsidRDefault="00A94646" w:rsidP="001061F2">
      <w:pPr>
        <w:rPr>
          <w:b/>
        </w:rPr>
      </w:pPr>
      <w:r>
        <w:rPr>
          <w:b/>
        </w:rPr>
        <w:br/>
      </w:r>
      <w:r w:rsidR="00A04D5C">
        <w:t xml:space="preserve">We plant to measure the environmental impact of this project by tracking the kilowatts of power generated by our solar panels.  On our website, we will publish the annual kilowatts used verses the annual kilowatts send back into the grid.  </w:t>
      </w:r>
      <w:r>
        <w:rPr>
          <w:b/>
        </w:rPr>
        <w:br/>
      </w:r>
    </w:p>
    <w:p w14:paraId="108B7680" w14:textId="3A98E730" w:rsidR="001061F2" w:rsidRDefault="001061F2" w:rsidP="001061F2">
      <w:pPr>
        <w:rPr>
          <w:b/>
        </w:rPr>
      </w:pPr>
      <w:r w:rsidRPr="00B34D5B">
        <w:rPr>
          <w:b/>
        </w:rPr>
        <w:t>What is the plan for publicizing the project on campus?  In addition to SSC, where will information about this project be reported?</w:t>
      </w:r>
    </w:p>
    <w:p w14:paraId="16E9FB3A" w14:textId="77777777" w:rsidR="00F01856" w:rsidRPr="00B34D5B" w:rsidRDefault="00F01856" w:rsidP="001061F2">
      <w:pPr>
        <w:rPr>
          <w:b/>
        </w:rPr>
      </w:pPr>
    </w:p>
    <w:p w14:paraId="3C61DF24" w14:textId="761899D1" w:rsidR="008A34E6" w:rsidRDefault="00863AAD" w:rsidP="001061F2">
      <w:r>
        <w:t>We will publicize the project through</w:t>
      </w:r>
      <w:r w:rsidR="008A34E6">
        <w:t>:</w:t>
      </w:r>
    </w:p>
    <w:p w14:paraId="75A8CE78" w14:textId="3F69D58C" w:rsidR="008A34E6" w:rsidRDefault="00E425E2" w:rsidP="00E425E2">
      <w:pPr>
        <w:pStyle w:val="ListParagraph"/>
        <w:numPr>
          <w:ilvl w:val="0"/>
          <w:numId w:val="2"/>
        </w:numPr>
      </w:pPr>
      <w:r>
        <w:t>University</w:t>
      </w:r>
      <w:r w:rsidR="00F661FE">
        <w:t xml:space="preserve"> of </w:t>
      </w:r>
      <w:r>
        <w:t>Illinoi</w:t>
      </w:r>
      <w:r w:rsidR="00F661FE">
        <w:t xml:space="preserve"> </w:t>
      </w:r>
      <w:r w:rsidR="00863AAD" w:rsidRPr="00863AAD">
        <w:t xml:space="preserve">Extension </w:t>
      </w:r>
      <w:r>
        <w:t>W</w:t>
      </w:r>
      <w:r w:rsidR="00863AAD" w:rsidRPr="00863AAD">
        <w:t>ebsite</w:t>
      </w:r>
      <w:r>
        <w:t xml:space="preserve"> and </w:t>
      </w:r>
      <w:r w:rsidR="00863AAD" w:rsidRPr="00863AAD">
        <w:t>social media</w:t>
      </w:r>
      <w:r>
        <w:t xml:space="preserve"> channels</w:t>
      </w:r>
    </w:p>
    <w:p w14:paraId="5A323732" w14:textId="17EF8FB5" w:rsidR="00E425E2" w:rsidRDefault="00E425E2" w:rsidP="00E425E2">
      <w:pPr>
        <w:pStyle w:val="ListParagraph"/>
        <w:numPr>
          <w:ilvl w:val="0"/>
          <w:numId w:val="2"/>
        </w:numPr>
      </w:pPr>
      <w:r>
        <w:t xml:space="preserve">Idea Garden Website: </w:t>
      </w:r>
      <w:hyperlink r:id="rId10" w:history="1">
        <w:r w:rsidRPr="0059771E">
          <w:rPr>
            <w:rStyle w:val="Hyperlink"/>
          </w:rPr>
          <w:t>https://sites.google.com/site/ideagardenccmg/more-resources</w:t>
        </w:r>
      </w:hyperlink>
    </w:p>
    <w:p w14:paraId="5D0C3349" w14:textId="55376EBB" w:rsidR="00E425E2" w:rsidRDefault="00E425E2" w:rsidP="00E425E2">
      <w:pPr>
        <w:pStyle w:val="ListParagraph"/>
        <w:numPr>
          <w:ilvl w:val="1"/>
          <w:numId w:val="2"/>
        </w:numPr>
      </w:pPr>
      <w:r>
        <w:t>We plan to develop a webpage specific to the solar project on the existing Idea Garden website</w:t>
      </w:r>
    </w:p>
    <w:p w14:paraId="2875CFE7" w14:textId="7DA92BB3" w:rsidR="008A34E6" w:rsidRDefault="00E425E2" w:rsidP="00E05917">
      <w:pPr>
        <w:pStyle w:val="ListParagraph"/>
        <w:numPr>
          <w:ilvl w:val="0"/>
          <w:numId w:val="2"/>
        </w:numPr>
      </w:pPr>
      <w:r>
        <w:lastRenderedPageBreak/>
        <w:t>Educational sign installed at the Idea Garden</w:t>
      </w:r>
      <w:r w:rsidR="006D0E12">
        <w:t xml:space="preserve"> specific to the project</w:t>
      </w:r>
    </w:p>
    <w:p w14:paraId="3D7AEA19" w14:textId="599BC154" w:rsidR="008A34E6" w:rsidRDefault="00E425E2" w:rsidP="00E05917">
      <w:pPr>
        <w:pStyle w:val="ListParagraph"/>
        <w:numPr>
          <w:ilvl w:val="0"/>
          <w:numId w:val="2"/>
        </w:numPr>
      </w:pPr>
      <w:r>
        <w:t>Educational event highlighting the solar project</w:t>
      </w:r>
    </w:p>
    <w:p w14:paraId="4754AB53" w14:textId="2F637ABA" w:rsidR="00E425E2" w:rsidRDefault="009518DA" w:rsidP="00E425E2">
      <w:pPr>
        <w:pStyle w:val="ListParagraph"/>
        <w:numPr>
          <w:ilvl w:val="1"/>
          <w:numId w:val="2"/>
        </w:numPr>
      </w:pPr>
      <w:r>
        <w:t>Event to be promoted on our website and through social media</w:t>
      </w:r>
    </w:p>
    <w:p w14:paraId="1667FD2D" w14:textId="7FFC45EA" w:rsidR="009518DA" w:rsidRDefault="009518DA" w:rsidP="00E425E2">
      <w:pPr>
        <w:pStyle w:val="ListParagraph"/>
        <w:numPr>
          <w:ilvl w:val="1"/>
          <w:numId w:val="2"/>
        </w:numPr>
      </w:pPr>
      <w:r>
        <w:t>We will post fliers at key locations around campus 2 weeks prior to the event</w:t>
      </w:r>
    </w:p>
    <w:p w14:paraId="2DD6567C" w14:textId="3454769C" w:rsidR="001061F2" w:rsidRDefault="001061F2" w:rsidP="00E425E2">
      <w:pPr>
        <w:pStyle w:val="ListParagraph"/>
      </w:pPr>
    </w:p>
    <w:p w14:paraId="35A97CD1" w14:textId="5A5640C5" w:rsidR="008A34E6" w:rsidRDefault="008A34E6" w:rsidP="008A34E6">
      <w:r>
        <w:t>In addition to the SSC, information about this project will be reported to the:</w:t>
      </w:r>
    </w:p>
    <w:p w14:paraId="08510CA6" w14:textId="6BEFAE81" w:rsidR="008A34E6" w:rsidRDefault="00A04D5C" w:rsidP="00E05917">
      <w:pPr>
        <w:pStyle w:val="ListParagraph"/>
        <w:numPr>
          <w:ilvl w:val="0"/>
          <w:numId w:val="3"/>
        </w:numPr>
      </w:pPr>
      <w:r>
        <w:t>University</w:t>
      </w:r>
      <w:r w:rsidR="00F661FE">
        <w:t xml:space="preserve"> of </w:t>
      </w:r>
      <w:r>
        <w:t>Illinois</w:t>
      </w:r>
      <w:r w:rsidR="00F661FE">
        <w:t xml:space="preserve"> </w:t>
      </w:r>
      <w:r w:rsidR="00F31926">
        <w:t>Extension Foundation</w:t>
      </w:r>
    </w:p>
    <w:p w14:paraId="25A8940B" w14:textId="6B299F31" w:rsidR="008A34E6" w:rsidRDefault="008A34E6" w:rsidP="00E05917">
      <w:pPr>
        <w:pStyle w:val="ListParagraph"/>
        <w:numPr>
          <w:ilvl w:val="0"/>
          <w:numId w:val="3"/>
        </w:numPr>
      </w:pPr>
      <w:r>
        <w:t>Department of Natural Resources and Environmental Sciences</w:t>
      </w:r>
    </w:p>
    <w:p w14:paraId="36CD0F04" w14:textId="25E317CE" w:rsidR="008A34E6" w:rsidRDefault="008A34E6" w:rsidP="00E05917">
      <w:pPr>
        <w:pStyle w:val="ListParagraph"/>
        <w:numPr>
          <w:ilvl w:val="0"/>
          <w:numId w:val="3"/>
        </w:numPr>
      </w:pPr>
      <w:r>
        <w:t>Smart Energy Design Assistance Center</w:t>
      </w:r>
    </w:p>
    <w:p w14:paraId="1414F9E7" w14:textId="77777777" w:rsidR="004F0503" w:rsidRDefault="004F0503" w:rsidP="00A04D5C">
      <w:pPr>
        <w:pStyle w:val="ListParagraph"/>
      </w:pPr>
    </w:p>
    <w:p w14:paraId="12C0B176" w14:textId="77777777" w:rsidR="001061F2" w:rsidRPr="00B34D5B" w:rsidRDefault="001061F2" w:rsidP="001061F2">
      <w:pPr>
        <w:rPr>
          <w:b/>
        </w:rPr>
      </w:pPr>
      <w:r w:rsidRPr="00B34D5B">
        <w:rPr>
          <w:b/>
        </w:rPr>
        <w:t>What are your specific, measurable outreach goals? How will these be measured?</w:t>
      </w:r>
    </w:p>
    <w:p w14:paraId="6C588415" w14:textId="1ACFFDE3" w:rsidR="00A04D5C" w:rsidRDefault="00A04D5C" w:rsidP="001061F2"/>
    <w:p w14:paraId="5887F95B" w14:textId="7CDF082B" w:rsidR="00A04D5C" w:rsidRDefault="00A04D5C" w:rsidP="00A04D5C">
      <w:r>
        <w:t>Our specific and measurable</w:t>
      </w:r>
      <w:r w:rsidR="009518DA">
        <w:t>, long-term</w:t>
      </w:r>
      <w:r>
        <w:t xml:space="preserve"> outreach goal is the number of people that learn about our project. Every year, we estimate the annual number of visitors to the Idea Garden.  </w:t>
      </w:r>
      <w:r w:rsidR="009518DA">
        <w:t>We plan to develop a webpage on the Idea Garden website specific to this project.  So, our outreach goal will be measured by number of hits on our website and the estimated annual visitor count at the Idea Garden.</w:t>
      </w:r>
    </w:p>
    <w:p w14:paraId="037C0234" w14:textId="476D470D" w:rsidR="009518DA" w:rsidRDefault="009518DA" w:rsidP="00A04D5C"/>
    <w:p w14:paraId="464BA679" w14:textId="1483C628" w:rsidR="009518DA" w:rsidRDefault="009518DA" w:rsidP="00A04D5C">
      <w:r>
        <w:t>In the short-term, we will measure the number of people that attend the free educational event that is part of this proposal. If future events focus on the solar project, we can measure attendance at those events as well.</w:t>
      </w:r>
    </w:p>
    <w:p w14:paraId="72F46C13" w14:textId="77777777" w:rsidR="004F0503" w:rsidRDefault="004F0503"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sdtPr>
      <w:sdtEndPr/>
      <w:sdtContent>
        <w:p w14:paraId="332BAA39" w14:textId="77777777" w:rsidR="00C329D0" w:rsidRDefault="00F7060F" w:rsidP="001061F2">
          <w:hyperlink r:id="rId11" w:history="1">
            <w:r w:rsidR="00C329D0" w:rsidRPr="00FB2F02">
              <w:rPr>
                <w:rStyle w:val="Hyperlink"/>
              </w:rPr>
              <w:t>http://arboretum.illinois.edu/gardens/IdeaGarden.php</w:t>
            </w:r>
          </w:hyperlink>
          <w:r w:rsidR="00C329D0">
            <w:t xml:space="preserve">  </w:t>
          </w:r>
        </w:p>
        <w:p w14:paraId="42A71BD5" w14:textId="77777777" w:rsidR="00C329D0" w:rsidRDefault="00F7060F" w:rsidP="001061F2">
          <w:hyperlink r:id="rId12" w:history="1">
            <w:r w:rsidR="00C329D0" w:rsidRPr="00FB2F02">
              <w:rPr>
                <w:rStyle w:val="Hyperlink"/>
              </w:rPr>
              <w:t>http://web.extension.illinois.edu/cfiv/champaignmg/5225.html</w:t>
            </w:r>
          </w:hyperlink>
          <w:r w:rsidR="00C329D0">
            <w:t xml:space="preserve"> </w:t>
          </w:r>
        </w:p>
        <w:p w14:paraId="79131601" w14:textId="2B17AD36" w:rsidR="00C329D0" w:rsidRDefault="00F7060F" w:rsidP="001061F2">
          <w:hyperlink r:id="rId13" w:history="1">
            <w:r w:rsidR="00C329D0" w:rsidRPr="00FB2F02">
              <w:rPr>
                <w:rStyle w:val="Hyperlink"/>
              </w:rPr>
              <w:t>https://www.facebook.com/pages/Idea-Garden/168432213215303</w:t>
            </w:r>
          </w:hyperlink>
          <w:r w:rsidR="00C329D0">
            <w:t xml:space="preserve"> </w:t>
          </w:r>
        </w:p>
        <w:p w14:paraId="5F641A88" w14:textId="1FE3968B" w:rsidR="001061F2" w:rsidRPr="005328A2" w:rsidRDefault="00F7060F" w:rsidP="001061F2"/>
      </w:sdtContent>
    </w:sdt>
    <w:p w14:paraId="1E5ABF75" w14:textId="77777777" w:rsidR="001061F2" w:rsidRPr="001061F2" w:rsidRDefault="001061F2" w:rsidP="00FE30D9"/>
    <w:sectPr w:rsidR="001061F2" w:rsidRPr="001061F2" w:rsidSect="005328A2">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1BE02" w14:textId="77777777" w:rsidR="00F7060F" w:rsidRDefault="00F7060F" w:rsidP="00DC7C80">
      <w:r>
        <w:separator/>
      </w:r>
    </w:p>
  </w:endnote>
  <w:endnote w:type="continuationSeparator" w:id="0">
    <w:p w14:paraId="40F21FAF" w14:textId="77777777" w:rsidR="00F7060F" w:rsidRDefault="00F7060F"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6EF16" w14:textId="77777777" w:rsidR="00F7060F" w:rsidRDefault="00F7060F" w:rsidP="00DC7C80">
      <w:r>
        <w:separator/>
      </w:r>
    </w:p>
  </w:footnote>
  <w:footnote w:type="continuationSeparator" w:id="0">
    <w:p w14:paraId="2B703D9B" w14:textId="77777777" w:rsidR="00F7060F" w:rsidRDefault="00F7060F"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CA32B" w14:textId="77777777" w:rsidR="008A4194" w:rsidRDefault="008A4194"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8A4194" w:rsidRDefault="008A4194" w:rsidP="005328A2">
    <w:pPr>
      <w:pStyle w:val="Header"/>
      <w:jc w:val="center"/>
    </w:pPr>
  </w:p>
  <w:p w14:paraId="678EA504" w14:textId="77777777" w:rsidR="008A4194" w:rsidRPr="00DC7C80" w:rsidRDefault="008A4194" w:rsidP="005328A2">
    <w:pPr>
      <w:pStyle w:val="Header"/>
      <w:jc w:val="center"/>
      <w:rPr>
        <w:color w:val="F79646" w:themeColor="accent6"/>
        <w:sz w:val="40"/>
      </w:rPr>
    </w:pPr>
    <w:r>
      <w:rPr>
        <w:color w:val="F79646" w:themeColor="accent6"/>
        <w:sz w:val="40"/>
      </w:rPr>
      <w:t>Funding Application – Step 2</w:t>
    </w:r>
  </w:p>
  <w:p w14:paraId="665D81E3" w14:textId="77777777" w:rsidR="008A4194" w:rsidRDefault="008A4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A3190"/>
    <w:multiLevelType w:val="hybridMultilevel"/>
    <w:tmpl w:val="3D703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5485C"/>
    <w:multiLevelType w:val="hybridMultilevel"/>
    <w:tmpl w:val="76DC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E5C74"/>
    <w:multiLevelType w:val="hybridMultilevel"/>
    <w:tmpl w:val="2A38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4D"/>
    <w:rsid w:val="00007541"/>
    <w:rsid w:val="0005780A"/>
    <w:rsid w:val="00082A88"/>
    <w:rsid w:val="000A0435"/>
    <w:rsid w:val="000E3F3B"/>
    <w:rsid w:val="000F5D8D"/>
    <w:rsid w:val="001061F2"/>
    <w:rsid w:val="00123052"/>
    <w:rsid w:val="001316BA"/>
    <w:rsid w:val="00135ED3"/>
    <w:rsid w:val="00155E19"/>
    <w:rsid w:val="00172332"/>
    <w:rsid w:val="001776EC"/>
    <w:rsid w:val="00190658"/>
    <w:rsid w:val="001C7D03"/>
    <w:rsid w:val="002477C0"/>
    <w:rsid w:val="002503FC"/>
    <w:rsid w:val="00256DC2"/>
    <w:rsid w:val="00283FB7"/>
    <w:rsid w:val="00291C08"/>
    <w:rsid w:val="002A38E3"/>
    <w:rsid w:val="002C3E90"/>
    <w:rsid w:val="002D3967"/>
    <w:rsid w:val="002D44AD"/>
    <w:rsid w:val="00330B23"/>
    <w:rsid w:val="00333419"/>
    <w:rsid w:val="003D59D9"/>
    <w:rsid w:val="004621B8"/>
    <w:rsid w:val="00496ED0"/>
    <w:rsid w:val="004B1A52"/>
    <w:rsid w:val="004F0503"/>
    <w:rsid w:val="00502B6C"/>
    <w:rsid w:val="005328A2"/>
    <w:rsid w:val="00544401"/>
    <w:rsid w:val="00550DEE"/>
    <w:rsid w:val="0057332A"/>
    <w:rsid w:val="0058057B"/>
    <w:rsid w:val="005D0B4F"/>
    <w:rsid w:val="00605965"/>
    <w:rsid w:val="006104AC"/>
    <w:rsid w:val="00635EC9"/>
    <w:rsid w:val="00643096"/>
    <w:rsid w:val="00685DAF"/>
    <w:rsid w:val="006B7FAE"/>
    <w:rsid w:val="006D0E12"/>
    <w:rsid w:val="006D1C9A"/>
    <w:rsid w:val="006E318A"/>
    <w:rsid w:val="006F1D4D"/>
    <w:rsid w:val="007424BA"/>
    <w:rsid w:val="00786719"/>
    <w:rsid w:val="007F4FC0"/>
    <w:rsid w:val="00860D53"/>
    <w:rsid w:val="00862A26"/>
    <w:rsid w:val="00863AAD"/>
    <w:rsid w:val="008A34E6"/>
    <w:rsid w:val="008A4194"/>
    <w:rsid w:val="008C79BB"/>
    <w:rsid w:val="008F1DCB"/>
    <w:rsid w:val="008F7306"/>
    <w:rsid w:val="00922F5B"/>
    <w:rsid w:val="009251FF"/>
    <w:rsid w:val="00943159"/>
    <w:rsid w:val="009518DA"/>
    <w:rsid w:val="00962F96"/>
    <w:rsid w:val="00967FAB"/>
    <w:rsid w:val="00984E6F"/>
    <w:rsid w:val="009C6AF3"/>
    <w:rsid w:val="00A04D5C"/>
    <w:rsid w:val="00A405A5"/>
    <w:rsid w:val="00A60D6F"/>
    <w:rsid w:val="00A94646"/>
    <w:rsid w:val="00AF082B"/>
    <w:rsid w:val="00AF4AD2"/>
    <w:rsid w:val="00B16F04"/>
    <w:rsid w:val="00B34D5B"/>
    <w:rsid w:val="00B35785"/>
    <w:rsid w:val="00B6298F"/>
    <w:rsid w:val="00B924F3"/>
    <w:rsid w:val="00BA2821"/>
    <w:rsid w:val="00BD61EF"/>
    <w:rsid w:val="00C00E3F"/>
    <w:rsid w:val="00C22C3A"/>
    <w:rsid w:val="00C329D0"/>
    <w:rsid w:val="00C54641"/>
    <w:rsid w:val="00C678D5"/>
    <w:rsid w:val="00CD0120"/>
    <w:rsid w:val="00CD64F2"/>
    <w:rsid w:val="00D148E3"/>
    <w:rsid w:val="00D2100C"/>
    <w:rsid w:val="00D30E3F"/>
    <w:rsid w:val="00D84CE3"/>
    <w:rsid w:val="00DC4030"/>
    <w:rsid w:val="00DC7C80"/>
    <w:rsid w:val="00DE2339"/>
    <w:rsid w:val="00DF6E02"/>
    <w:rsid w:val="00E05917"/>
    <w:rsid w:val="00E17AB0"/>
    <w:rsid w:val="00E425E2"/>
    <w:rsid w:val="00E45421"/>
    <w:rsid w:val="00E63196"/>
    <w:rsid w:val="00F01856"/>
    <w:rsid w:val="00F31926"/>
    <w:rsid w:val="00F60C90"/>
    <w:rsid w:val="00F60F2B"/>
    <w:rsid w:val="00F661FE"/>
    <w:rsid w:val="00F7060F"/>
    <w:rsid w:val="00F87A4C"/>
    <w:rsid w:val="00FA41C2"/>
    <w:rsid w:val="00FE30D9"/>
    <w:rsid w:val="00FE4909"/>
    <w:rsid w:val="00FE799D"/>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77C0"/>
    <w:rPr>
      <w:sz w:val="16"/>
      <w:szCs w:val="16"/>
    </w:rPr>
  </w:style>
  <w:style w:type="paragraph" w:styleId="CommentText">
    <w:name w:val="annotation text"/>
    <w:basedOn w:val="Normal"/>
    <w:link w:val="CommentTextChar"/>
    <w:uiPriority w:val="99"/>
    <w:semiHidden/>
    <w:unhideWhenUsed/>
    <w:rsid w:val="002477C0"/>
    <w:rPr>
      <w:sz w:val="20"/>
      <w:szCs w:val="20"/>
    </w:rPr>
  </w:style>
  <w:style w:type="character" w:customStyle="1" w:styleId="CommentTextChar">
    <w:name w:val="Comment Text Char"/>
    <w:basedOn w:val="DefaultParagraphFont"/>
    <w:link w:val="CommentText"/>
    <w:uiPriority w:val="99"/>
    <w:semiHidden/>
    <w:rsid w:val="002477C0"/>
    <w:rPr>
      <w:sz w:val="20"/>
      <w:szCs w:val="20"/>
    </w:rPr>
  </w:style>
  <w:style w:type="paragraph" w:styleId="CommentSubject">
    <w:name w:val="annotation subject"/>
    <w:basedOn w:val="CommentText"/>
    <w:next w:val="CommentText"/>
    <w:link w:val="CommentSubjectChar"/>
    <w:uiPriority w:val="99"/>
    <w:semiHidden/>
    <w:unhideWhenUsed/>
    <w:rsid w:val="002477C0"/>
    <w:rPr>
      <w:b/>
      <w:bCs/>
    </w:rPr>
  </w:style>
  <w:style w:type="character" w:customStyle="1" w:styleId="CommentSubjectChar">
    <w:name w:val="Comment Subject Char"/>
    <w:basedOn w:val="CommentTextChar"/>
    <w:link w:val="CommentSubject"/>
    <w:uiPriority w:val="99"/>
    <w:semiHidden/>
    <w:rsid w:val="002477C0"/>
    <w:rPr>
      <w:b/>
      <w:bCs/>
      <w:sz w:val="20"/>
      <w:szCs w:val="20"/>
    </w:rPr>
  </w:style>
  <w:style w:type="character" w:styleId="FollowedHyperlink">
    <w:name w:val="FollowedHyperlink"/>
    <w:basedOn w:val="DefaultParagraphFont"/>
    <w:uiPriority w:val="99"/>
    <w:semiHidden/>
    <w:unhideWhenUsed/>
    <w:rsid w:val="00A04D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96845">
      <w:bodyDiv w:val="1"/>
      <w:marLeft w:val="0"/>
      <w:marRight w:val="0"/>
      <w:marTop w:val="0"/>
      <w:marBottom w:val="0"/>
      <w:divBdr>
        <w:top w:val="none" w:sz="0" w:space="0" w:color="auto"/>
        <w:left w:val="none" w:sz="0" w:space="0" w:color="auto"/>
        <w:bottom w:val="none" w:sz="0" w:space="0" w:color="auto"/>
        <w:right w:val="none" w:sz="0" w:space="0" w:color="auto"/>
      </w:divBdr>
      <w:divsChild>
        <w:div w:id="83768210">
          <w:marLeft w:val="0"/>
          <w:marRight w:val="0"/>
          <w:marTop w:val="0"/>
          <w:marBottom w:val="0"/>
          <w:divBdr>
            <w:top w:val="none" w:sz="0" w:space="0" w:color="auto"/>
            <w:left w:val="none" w:sz="0" w:space="0" w:color="auto"/>
            <w:bottom w:val="none" w:sz="0" w:space="0" w:color="auto"/>
            <w:right w:val="none" w:sz="0" w:space="0" w:color="auto"/>
          </w:divBdr>
        </w:div>
        <w:div w:id="2132360877">
          <w:marLeft w:val="0"/>
          <w:marRight w:val="0"/>
          <w:marTop w:val="0"/>
          <w:marBottom w:val="0"/>
          <w:divBdr>
            <w:top w:val="none" w:sz="0" w:space="0" w:color="auto"/>
            <w:left w:val="none" w:sz="0" w:space="0" w:color="auto"/>
            <w:bottom w:val="none" w:sz="0" w:space="0" w:color="auto"/>
            <w:right w:val="none" w:sz="0" w:space="0" w:color="auto"/>
          </w:divBdr>
        </w:div>
        <w:div w:id="237176786">
          <w:marLeft w:val="0"/>
          <w:marRight w:val="0"/>
          <w:marTop w:val="0"/>
          <w:marBottom w:val="0"/>
          <w:divBdr>
            <w:top w:val="none" w:sz="0" w:space="0" w:color="auto"/>
            <w:left w:val="none" w:sz="0" w:space="0" w:color="auto"/>
            <w:bottom w:val="none" w:sz="0" w:space="0" w:color="auto"/>
            <w:right w:val="none" w:sz="0" w:space="0" w:color="auto"/>
          </w:divBdr>
        </w:div>
        <w:div w:id="23100412">
          <w:marLeft w:val="0"/>
          <w:marRight w:val="0"/>
          <w:marTop w:val="0"/>
          <w:marBottom w:val="0"/>
          <w:divBdr>
            <w:top w:val="none" w:sz="0" w:space="0" w:color="auto"/>
            <w:left w:val="none" w:sz="0" w:space="0" w:color="auto"/>
            <w:bottom w:val="none" w:sz="0" w:space="0" w:color="auto"/>
            <w:right w:val="none" w:sz="0" w:space="0" w:color="auto"/>
          </w:divBdr>
        </w:div>
      </w:divsChild>
    </w:div>
    <w:div w:id="531038413">
      <w:bodyDiv w:val="1"/>
      <w:marLeft w:val="0"/>
      <w:marRight w:val="0"/>
      <w:marTop w:val="0"/>
      <w:marBottom w:val="0"/>
      <w:divBdr>
        <w:top w:val="none" w:sz="0" w:space="0" w:color="auto"/>
        <w:left w:val="none" w:sz="0" w:space="0" w:color="auto"/>
        <w:bottom w:val="none" w:sz="0" w:space="0" w:color="auto"/>
        <w:right w:val="none" w:sz="0" w:space="0" w:color="auto"/>
      </w:divBdr>
      <w:divsChild>
        <w:div w:id="1096248288">
          <w:marLeft w:val="0"/>
          <w:marRight w:val="0"/>
          <w:marTop w:val="0"/>
          <w:marBottom w:val="0"/>
          <w:divBdr>
            <w:top w:val="none" w:sz="0" w:space="0" w:color="auto"/>
            <w:left w:val="none" w:sz="0" w:space="0" w:color="auto"/>
            <w:bottom w:val="none" w:sz="0" w:space="0" w:color="auto"/>
            <w:right w:val="none" w:sz="0" w:space="0" w:color="auto"/>
          </w:divBdr>
        </w:div>
        <w:div w:id="631398743">
          <w:marLeft w:val="0"/>
          <w:marRight w:val="0"/>
          <w:marTop w:val="0"/>
          <w:marBottom w:val="0"/>
          <w:divBdr>
            <w:top w:val="none" w:sz="0" w:space="0" w:color="auto"/>
            <w:left w:val="none" w:sz="0" w:space="0" w:color="auto"/>
            <w:bottom w:val="none" w:sz="0" w:space="0" w:color="auto"/>
            <w:right w:val="none" w:sz="0" w:space="0" w:color="auto"/>
          </w:divBdr>
        </w:div>
        <w:div w:id="1886914206">
          <w:marLeft w:val="0"/>
          <w:marRight w:val="0"/>
          <w:marTop w:val="0"/>
          <w:marBottom w:val="0"/>
          <w:divBdr>
            <w:top w:val="none" w:sz="0" w:space="0" w:color="auto"/>
            <w:left w:val="none" w:sz="0" w:space="0" w:color="auto"/>
            <w:bottom w:val="none" w:sz="0" w:space="0" w:color="auto"/>
            <w:right w:val="none" w:sz="0" w:space="0" w:color="auto"/>
          </w:divBdr>
        </w:div>
        <w:div w:id="1591767309">
          <w:marLeft w:val="0"/>
          <w:marRight w:val="0"/>
          <w:marTop w:val="0"/>
          <w:marBottom w:val="0"/>
          <w:divBdr>
            <w:top w:val="none" w:sz="0" w:space="0" w:color="auto"/>
            <w:left w:val="none" w:sz="0" w:space="0" w:color="auto"/>
            <w:bottom w:val="none" w:sz="0" w:space="0" w:color="auto"/>
            <w:right w:val="none" w:sz="0" w:space="0" w:color="auto"/>
          </w:divBdr>
        </w:div>
        <w:div w:id="1006906908">
          <w:marLeft w:val="0"/>
          <w:marRight w:val="0"/>
          <w:marTop w:val="0"/>
          <w:marBottom w:val="0"/>
          <w:divBdr>
            <w:top w:val="none" w:sz="0" w:space="0" w:color="auto"/>
            <w:left w:val="none" w:sz="0" w:space="0" w:color="auto"/>
            <w:bottom w:val="none" w:sz="0" w:space="0" w:color="auto"/>
            <w:right w:val="none" w:sz="0" w:space="0" w:color="auto"/>
          </w:divBdr>
        </w:div>
        <w:div w:id="273634825">
          <w:marLeft w:val="0"/>
          <w:marRight w:val="0"/>
          <w:marTop w:val="0"/>
          <w:marBottom w:val="0"/>
          <w:divBdr>
            <w:top w:val="none" w:sz="0" w:space="0" w:color="auto"/>
            <w:left w:val="none" w:sz="0" w:space="0" w:color="auto"/>
            <w:bottom w:val="none" w:sz="0" w:space="0" w:color="auto"/>
            <w:right w:val="none" w:sz="0" w:space="0" w:color="auto"/>
          </w:divBdr>
        </w:div>
        <w:div w:id="677468915">
          <w:marLeft w:val="0"/>
          <w:marRight w:val="0"/>
          <w:marTop w:val="0"/>
          <w:marBottom w:val="0"/>
          <w:divBdr>
            <w:top w:val="none" w:sz="0" w:space="0" w:color="auto"/>
            <w:left w:val="none" w:sz="0" w:space="0" w:color="auto"/>
            <w:bottom w:val="none" w:sz="0" w:space="0" w:color="auto"/>
            <w:right w:val="none" w:sz="0" w:space="0" w:color="auto"/>
          </w:divBdr>
        </w:div>
        <w:div w:id="958292693">
          <w:marLeft w:val="0"/>
          <w:marRight w:val="0"/>
          <w:marTop w:val="0"/>
          <w:marBottom w:val="0"/>
          <w:divBdr>
            <w:top w:val="none" w:sz="0" w:space="0" w:color="auto"/>
            <w:left w:val="none" w:sz="0" w:space="0" w:color="auto"/>
            <w:bottom w:val="none" w:sz="0" w:space="0" w:color="auto"/>
            <w:right w:val="none" w:sz="0" w:space="0" w:color="auto"/>
          </w:divBdr>
        </w:div>
        <w:div w:id="439490500">
          <w:marLeft w:val="0"/>
          <w:marRight w:val="0"/>
          <w:marTop w:val="0"/>
          <w:marBottom w:val="0"/>
          <w:divBdr>
            <w:top w:val="none" w:sz="0" w:space="0" w:color="auto"/>
            <w:left w:val="none" w:sz="0" w:space="0" w:color="auto"/>
            <w:bottom w:val="none" w:sz="0" w:space="0" w:color="auto"/>
            <w:right w:val="none" w:sz="0" w:space="0" w:color="auto"/>
          </w:divBdr>
        </w:div>
        <w:div w:id="1502161301">
          <w:marLeft w:val="0"/>
          <w:marRight w:val="0"/>
          <w:marTop w:val="0"/>
          <w:marBottom w:val="0"/>
          <w:divBdr>
            <w:top w:val="none" w:sz="0" w:space="0" w:color="auto"/>
            <w:left w:val="none" w:sz="0" w:space="0" w:color="auto"/>
            <w:bottom w:val="none" w:sz="0" w:space="0" w:color="auto"/>
            <w:right w:val="none" w:sz="0" w:space="0" w:color="auto"/>
          </w:divBdr>
        </w:div>
        <w:div w:id="1288850358">
          <w:marLeft w:val="0"/>
          <w:marRight w:val="0"/>
          <w:marTop w:val="0"/>
          <w:marBottom w:val="0"/>
          <w:divBdr>
            <w:top w:val="none" w:sz="0" w:space="0" w:color="auto"/>
            <w:left w:val="none" w:sz="0" w:space="0" w:color="auto"/>
            <w:bottom w:val="none" w:sz="0" w:space="0" w:color="auto"/>
            <w:right w:val="none" w:sz="0" w:space="0" w:color="auto"/>
          </w:divBdr>
        </w:div>
      </w:divsChild>
    </w:div>
    <w:div w:id="1044598943">
      <w:bodyDiv w:val="1"/>
      <w:marLeft w:val="0"/>
      <w:marRight w:val="0"/>
      <w:marTop w:val="0"/>
      <w:marBottom w:val="0"/>
      <w:divBdr>
        <w:top w:val="none" w:sz="0" w:space="0" w:color="auto"/>
        <w:left w:val="none" w:sz="0" w:space="0" w:color="auto"/>
        <w:bottom w:val="none" w:sz="0" w:space="0" w:color="auto"/>
        <w:right w:val="none" w:sz="0" w:space="0" w:color="auto"/>
      </w:divBdr>
      <w:divsChild>
        <w:div w:id="1610045977">
          <w:marLeft w:val="0"/>
          <w:marRight w:val="0"/>
          <w:marTop w:val="0"/>
          <w:marBottom w:val="0"/>
          <w:divBdr>
            <w:top w:val="none" w:sz="0" w:space="0" w:color="auto"/>
            <w:left w:val="none" w:sz="0" w:space="0" w:color="auto"/>
            <w:bottom w:val="none" w:sz="0" w:space="0" w:color="auto"/>
            <w:right w:val="none" w:sz="0" w:space="0" w:color="auto"/>
          </w:divBdr>
        </w:div>
        <w:div w:id="150489143">
          <w:marLeft w:val="0"/>
          <w:marRight w:val="0"/>
          <w:marTop w:val="0"/>
          <w:marBottom w:val="0"/>
          <w:divBdr>
            <w:top w:val="none" w:sz="0" w:space="0" w:color="auto"/>
            <w:left w:val="none" w:sz="0" w:space="0" w:color="auto"/>
            <w:bottom w:val="none" w:sz="0" w:space="0" w:color="auto"/>
            <w:right w:val="none" w:sz="0" w:space="0" w:color="auto"/>
          </w:divBdr>
        </w:div>
        <w:div w:id="146748764">
          <w:marLeft w:val="0"/>
          <w:marRight w:val="0"/>
          <w:marTop w:val="0"/>
          <w:marBottom w:val="0"/>
          <w:divBdr>
            <w:top w:val="none" w:sz="0" w:space="0" w:color="auto"/>
            <w:left w:val="none" w:sz="0" w:space="0" w:color="auto"/>
            <w:bottom w:val="none" w:sz="0" w:space="0" w:color="auto"/>
            <w:right w:val="none" w:sz="0" w:space="0" w:color="auto"/>
          </w:divBdr>
        </w:div>
        <w:div w:id="255947428">
          <w:marLeft w:val="0"/>
          <w:marRight w:val="0"/>
          <w:marTop w:val="0"/>
          <w:marBottom w:val="0"/>
          <w:divBdr>
            <w:top w:val="none" w:sz="0" w:space="0" w:color="auto"/>
            <w:left w:val="none" w:sz="0" w:space="0" w:color="auto"/>
            <w:bottom w:val="none" w:sz="0" w:space="0" w:color="auto"/>
            <w:right w:val="none" w:sz="0" w:space="0" w:color="auto"/>
          </w:divBdr>
        </w:div>
        <w:div w:id="780414214">
          <w:marLeft w:val="0"/>
          <w:marRight w:val="0"/>
          <w:marTop w:val="0"/>
          <w:marBottom w:val="0"/>
          <w:divBdr>
            <w:top w:val="none" w:sz="0" w:space="0" w:color="auto"/>
            <w:left w:val="none" w:sz="0" w:space="0" w:color="auto"/>
            <w:bottom w:val="none" w:sz="0" w:space="0" w:color="auto"/>
            <w:right w:val="none" w:sz="0" w:space="0" w:color="auto"/>
          </w:divBdr>
        </w:div>
        <w:div w:id="1488477619">
          <w:marLeft w:val="0"/>
          <w:marRight w:val="0"/>
          <w:marTop w:val="0"/>
          <w:marBottom w:val="0"/>
          <w:divBdr>
            <w:top w:val="none" w:sz="0" w:space="0" w:color="auto"/>
            <w:left w:val="none" w:sz="0" w:space="0" w:color="auto"/>
            <w:bottom w:val="none" w:sz="0" w:space="0" w:color="auto"/>
            <w:right w:val="none" w:sz="0" w:space="0" w:color="auto"/>
          </w:divBdr>
        </w:div>
      </w:divsChild>
    </w:div>
    <w:div w:id="1091269593">
      <w:bodyDiv w:val="1"/>
      <w:marLeft w:val="0"/>
      <w:marRight w:val="0"/>
      <w:marTop w:val="0"/>
      <w:marBottom w:val="0"/>
      <w:divBdr>
        <w:top w:val="none" w:sz="0" w:space="0" w:color="auto"/>
        <w:left w:val="none" w:sz="0" w:space="0" w:color="auto"/>
        <w:bottom w:val="none" w:sz="0" w:space="0" w:color="auto"/>
        <w:right w:val="none" w:sz="0" w:space="0" w:color="auto"/>
      </w:divBdr>
      <w:divsChild>
        <w:div w:id="1389499707">
          <w:marLeft w:val="0"/>
          <w:marRight w:val="0"/>
          <w:marTop w:val="0"/>
          <w:marBottom w:val="0"/>
          <w:divBdr>
            <w:top w:val="none" w:sz="0" w:space="0" w:color="auto"/>
            <w:left w:val="none" w:sz="0" w:space="0" w:color="auto"/>
            <w:bottom w:val="none" w:sz="0" w:space="0" w:color="auto"/>
            <w:right w:val="none" w:sz="0" w:space="0" w:color="auto"/>
          </w:divBdr>
        </w:div>
        <w:div w:id="2093578646">
          <w:marLeft w:val="0"/>
          <w:marRight w:val="0"/>
          <w:marTop w:val="0"/>
          <w:marBottom w:val="0"/>
          <w:divBdr>
            <w:top w:val="none" w:sz="0" w:space="0" w:color="auto"/>
            <w:left w:val="none" w:sz="0" w:space="0" w:color="auto"/>
            <w:bottom w:val="none" w:sz="0" w:space="0" w:color="auto"/>
            <w:right w:val="none" w:sz="0" w:space="0" w:color="auto"/>
          </w:divBdr>
        </w:div>
        <w:div w:id="774668143">
          <w:marLeft w:val="0"/>
          <w:marRight w:val="0"/>
          <w:marTop w:val="0"/>
          <w:marBottom w:val="0"/>
          <w:divBdr>
            <w:top w:val="none" w:sz="0" w:space="0" w:color="auto"/>
            <w:left w:val="none" w:sz="0" w:space="0" w:color="auto"/>
            <w:bottom w:val="none" w:sz="0" w:space="0" w:color="auto"/>
            <w:right w:val="none" w:sz="0" w:space="0" w:color="auto"/>
          </w:divBdr>
        </w:div>
        <w:div w:id="1811285701">
          <w:marLeft w:val="0"/>
          <w:marRight w:val="0"/>
          <w:marTop w:val="0"/>
          <w:marBottom w:val="0"/>
          <w:divBdr>
            <w:top w:val="none" w:sz="0" w:space="0" w:color="auto"/>
            <w:left w:val="none" w:sz="0" w:space="0" w:color="auto"/>
            <w:bottom w:val="none" w:sz="0" w:space="0" w:color="auto"/>
            <w:right w:val="none" w:sz="0" w:space="0" w:color="auto"/>
          </w:divBdr>
        </w:div>
        <w:div w:id="1194074578">
          <w:marLeft w:val="0"/>
          <w:marRight w:val="0"/>
          <w:marTop w:val="0"/>
          <w:marBottom w:val="0"/>
          <w:divBdr>
            <w:top w:val="none" w:sz="0" w:space="0" w:color="auto"/>
            <w:left w:val="none" w:sz="0" w:space="0" w:color="auto"/>
            <w:bottom w:val="none" w:sz="0" w:space="0" w:color="auto"/>
            <w:right w:val="none" w:sz="0" w:space="0" w:color="auto"/>
          </w:divBdr>
        </w:div>
        <w:div w:id="113182755">
          <w:marLeft w:val="0"/>
          <w:marRight w:val="0"/>
          <w:marTop w:val="0"/>
          <w:marBottom w:val="0"/>
          <w:divBdr>
            <w:top w:val="none" w:sz="0" w:space="0" w:color="auto"/>
            <w:left w:val="none" w:sz="0" w:space="0" w:color="auto"/>
            <w:bottom w:val="none" w:sz="0" w:space="0" w:color="auto"/>
            <w:right w:val="none" w:sz="0" w:space="0" w:color="auto"/>
          </w:divBdr>
        </w:div>
      </w:divsChild>
    </w:div>
    <w:div w:id="1366055144">
      <w:bodyDiv w:val="1"/>
      <w:marLeft w:val="0"/>
      <w:marRight w:val="0"/>
      <w:marTop w:val="0"/>
      <w:marBottom w:val="0"/>
      <w:divBdr>
        <w:top w:val="none" w:sz="0" w:space="0" w:color="auto"/>
        <w:left w:val="none" w:sz="0" w:space="0" w:color="auto"/>
        <w:bottom w:val="none" w:sz="0" w:space="0" w:color="auto"/>
        <w:right w:val="none" w:sz="0" w:space="0" w:color="auto"/>
      </w:divBdr>
      <w:divsChild>
        <w:div w:id="1243489719">
          <w:marLeft w:val="0"/>
          <w:marRight w:val="0"/>
          <w:marTop w:val="0"/>
          <w:marBottom w:val="0"/>
          <w:divBdr>
            <w:top w:val="none" w:sz="0" w:space="0" w:color="auto"/>
            <w:left w:val="none" w:sz="0" w:space="0" w:color="auto"/>
            <w:bottom w:val="none" w:sz="0" w:space="0" w:color="auto"/>
            <w:right w:val="none" w:sz="0" w:space="0" w:color="auto"/>
          </w:divBdr>
        </w:div>
        <w:div w:id="15928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yperlink" Target="https://www.facebook.com/pages/Idea-Garden/1684322132153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extension.illinois.edu/cfiv/champaignmg/522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boretum.illinois.edu/gardens/IdeaGarden.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site/ideagardenccmg/more-resources" TargetMode="External"/><Relationship Id="rId4" Type="http://schemas.openxmlformats.org/officeDocument/2006/relationships/settings" Target="settings.xml"/><Relationship Id="rId9" Type="http://schemas.openxmlformats.org/officeDocument/2006/relationships/hyperlink" Target="mailto:Sustainability-Committee@Illinois.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FE409A"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FE409A"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FE409A"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FE409A"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FE409A"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FE409A"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FE409A"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FE409A" w:rsidRDefault="00CD446E">
          <w:pPr>
            <w:pStyle w:val="90705AF30BC3C34C8968BB62BAF6FA77"/>
          </w:pPr>
          <w:r>
            <w:rPr>
              <w:rStyle w:val="PlaceholderText"/>
            </w:rPr>
            <w:t>Department / Organization of Project Lead</w:t>
          </w:r>
        </w:p>
      </w:docPartBody>
    </w:docPart>
    <w:docPart>
      <w:docPartPr>
        <w:name w:val="989B73DC09CF9B429830C54B2BBA7BC4"/>
        <w:category>
          <w:name w:val="General"/>
          <w:gallery w:val="placeholder"/>
        </w:category>
        <w:types>
          <w:type w:val="bbPlcHdr"/>
        </w:types>
        <w:behaviors>
          <w:behavior w:val="content"/>
        </w:behaviors>
        <w:guid w:val="{24DA2667-448D-7E49-9C14-45974730FB41}"/>
      </w:docPartPr>
      <w:docPartBody>
        <w:p w:rsidR="00FE409A" w:rsidRDefault="00CD446E">
          <w:pPr>
            <w:pStyle w:val="989B73DC09CF9B429830C54B2BBA7BC4"/>
          </w:pPr>
          <w:r>
            <w:rPr>
              <w:rStyle w:val="PlaceholderText"/>
            </w:rPr>
            <w:t>Preferred Email Address</w:t>
          </w:r>
        </w:p>
      </w:docPartBody>
    </w:docPart>
    <w:docPart>
      <w:docPartPr>
        <w:name w:val="F545FE5D6C9BAE4095DC1A286DAB1C71"/>
        <w:category>
          <w:name w:val="General"/>
          <w:gallery w:val="placeholder"/>
        </w:category>
        <w:types>
          <w:type w:val="bbPlcHdr"/>
        </w:types>
        <w:behaviors>
          <w:behavior w:val="content"/>
        </w:behaviors>
        <w:guid w:val="{399FD074-2A65-4F49-B064-DF88D45F6B4A}"/>
      </w:docPartPr>
      <w:docPartBody>
        <w:p w:rsidR="00FE409A" w:rsidRDefault="00CD446E">
          <w:pPr>
            <w:pStyle w:val="F545FE5D6C9BAE4095DC1A286DAB1C71"/>
          </w:pPr>
          <w:r>
            <w:rPr>
              <w:rStyle w:val="PlaceholderText"/>
            </w:rPr>
            <w:t>Preferred Contact Number</w:t>
          </w:r>
        </w:p>
      </w:docPartBody>
    </w:docPart>
    <w:docPart>
      <w:docPartPr>
        <w:name w:val="37987766DDA38C448A6306C1DDE8FD9A"/>
        <w:category>
          <w:name w:val="General"/>
          <w:gallery w:val="placeholder"/>
        </w:category>
        <w:types>
          <w:type w:val="bbPlcHdr"/>
        </w:types>
        <w:behaviors>
          <w:behavior w:val="content"/>
        </w:behaviors>
        <w:guid w:val="{7BE7C309-B8A2-5E4E-B5EF-44CC81C1D9E8}"/>
      </w:docPartPr>
      <w:docPartBody>
        <w:p w:rsidR="00FE409A" w:rsidRDefault="00CD446E">
          <w:pPr>
            <w:pStyle w:val="37987766DDA38C448A6306C1DDE8FD9A"/>
          </w:pPr>
          <w:r>
            <w:rPr>
              <w:rStyle w:val="PlaceholderText"/>
            </w:rPr>
            <w:t>UIUC Organization Code (for CFOP) – Must not start with 9</w:t>
          </w:r>
        </w:p>
      </w:docPartBody>
    </w:docPart>
    <w:docPart>
      <w:docPartPr>
        <w:name w:val="F81213A623928A49A707941EC8E9CAEA"/>
        <w:category>
          <w:name w:val="General"/>
          <w:gallery w:val="placeholder"/>
        </w:category>
        <w:types>
          <w:type w:val="bbPlcHdr"/>
        </w:types>
        <w:behaviors>
          <w:behavior w:val="content"/>
        </w:behaviors>
        <w:guid w:val="{063E8002-4B50-704C-A77E-6E1DDFDD9FA8}"/>
      </w:docPartPr>
      <w:docPartBody>
        <w:p w:rsidR="00FE409A" w:rsidRDefault="00CD446E">
          <w:pPr>
            <w:pStyle w:val="F81213A623928A49A707941EC8E9CAEA"/>
          </w:pPr>
          <w:r>
            <w:rPr>
              <w:rStyle w:val="PlaceholderText"/>
            </w:rPr>
            <w:t>Name of Applicant or Project Lead</w:t>
          </w:r>
        </w:p>
      </w:docPartBody>
    </w:docPart>
    <w:docPart>
      <w:docPartPr>
        <w:name w:val="D2CA4DC31EE55044929ADAD631030F6B"/>
        <w:category>
          <w:name w:val="General"/>
          <w:gallery w:val="placeholder"/>
        </w:category>
        <w:types>
          <w:type w:val="bbPlcHdr"/>
        </w:types>
        <w:behaviors>
          <w:behavior w:val="content"/>
        </w:behaviors>
        <w:guid w:val="{F84A4686-ACBB-5741-8819-5AF3DF754C91}"/>
      </w:docPartPr>
      <w:docPartBody>
        <w:p w:rsidR="00FE409A" w:rsidRDefault="00CD446E">
          <w:pPr>
            <w:pStyle w:val="D2CA4DC31EE55044929ADAD631030F6B"/>
          </w:pPr>
          <w:r>
            <w:rPr>
              <w:rStyle w:val="PlaceholderText"/>
            </w:rPr>
            <w:t>Preferred Email Address</w:t>
          </w:r>
        </w:p>
      </w:docPartBody>
    </w:docPart>
    <w:docPart>
      <w:docPartPr>
        <w:name w:val="69749EE927C9AC4FA30766FF34E1542E"/>
        <w:category>
          <w:name w:val="General"/>
          <w:gallery w:val="placeholder"/>
        </w:category>
        <w:types>
          <w:type w:val="bbPlcHdr"/>
        </w:types>
        <w:behaviors>
          <w:behavior w:val="content"/>
        </w:behaviors>
        <w:guid w:val="{66EC5193-FFDC-7F4D-8236-0BE63113F6CA}"/>
      </w:docPartPr>
      <w:docPartBody>
        <w:p w:rsidR="00FE409A" w:rsidRDefault="00CD446E">
          <w:pPr>
            <w:pStyle w:val="69749EE927C9AC4FA30766FF34E1542E"/>
          </w:pPr>
          <w:r>
            <w:rPr>
              <w:rStyle w:val="PlaceholderText"/>
            </w:rPr>
            <w:t>Name</w:t>
          </w:r>
        </w:p>
      </w:docPartBody>
    </w:docPart>
    <w:docPart>
      <w:docPartPr>
        <w:name w:val="AC102D4AF5ED3E4685D24A4D01AE4D02"/>
        <w:category>
          <w:name w:val="General"/>
          <w:gallery w:val="placeholder"/>
        </w:category>
        <w:types>
          <w:type w:val="bbPlcHdr"/>
        </w:types>
        <w:behaviors>
          <w:behavior w:val="content"/>
        </w:behaviors>
        <w:guid w:val="{C970D930-76CA-8B4B-BB43-2311386893F5}"/>
      </w:docPartPr>
      <w:docPartBody>
        <w:p w:rsidR="00FE409A" w:rsidRDefault="00CD446E">
          <w:pPr>
            <w:pStyle w:val="AC102D4AF5ED3E4685D24A4D01AE4D02"/>
          </w:pPr>
          <w:r>
            <w:rPr>
              <w:rStyle w:val="PlaceholderText"/>
            </w:rPr>
            <w:t>Department/Organization</w:t>
          </w:r>
        </w:p>
      </w:docPartBody>
    </w:docPart>
    <w:docPart>
      <w:docPartPr>
        <w:name w:val="6F9E702F6779B84AABB9B776EA838829"/>
        <w:category>
          <w:name w:val="General"/>
          <w:gallery w:val="placeholder"/>
        </w:category>
        <w:types>
          <w:type w:val="bbPlcHdr"/>
        </w:types>
        <w:behaviors>
          <w:behavior w:val="content"/>
        </w:behaviors>
        <w:guid w:val="{AE667F16-C522-A348-AA01-BBB19F1FA72D}"/>
      </w:docPartPr>
      <w:docPartBody>
        <w:p w:rsidR="00FE409A" w:rsidRDefault="00CD446E">
          <w:pPr>
            <w:pStyle w:val="6F9E702F6779B84AABB9B776EA838829"/>
          </w:pPr>
          <w:r>
            <w:rPr>
              <w:rStyle w:val="PlaceholderText"/>
            </w:rPr>
            <w:t>Email Address</w:t>
          </w:r>
        </w:p>
      </w:docPartBody>
    </w:docPart>
    <w:docPart>
      <w:docPartPr>
        <w:name w:val="40C1BDE8C2DA674F9D5796D1B8014D16"/>
        <w:category>
          <w:name w:val="General"/>
          <w:gallery w:val="placeholder"/>
        </w:category>
        <w:types>
          <w:type w:val="bbPlcHdr"/>
        </w:types>
        <w:behaviors>
          <w:behavior w:val="content"/>
        </w:behaviors>
        <w:guid w:val="{86B74B6C-475B-8442-8D2A-F6742884CA34}"/>
      </w:docPartPr>
      <w:docPartBody>
        <w:p w:rsidR="00FE409A" w:rsidRDefault="00CD446E">
          <w:pPr>
            <w:pStyle w:val="40C1BDE8C2DA674F9D5796D1B8014D16"/>
          </w:pPr>
          <w:r>
            <w:rPr>
              <w:rStyle w:val="PlaceholderText"/>
            </w:rPr>
            <w:t>Name</w:t>
          </w:r>
        </w:p>
      </w:docPartBody>
    </w:docPart>
    <w:docPart>
      <w:docPartPr>
        <w:name w:val="C7CA587D53239F49996ECAB7B1A57886"/>
        <w:category>
          <w:name w:val="General"/>
          <w:gallery w:val="placeholder"/>
        </w:category>
        <w:types>
          <w:type w:val="bbPlcHdr"/>
        </w:types>
        <w:behaviors>
          <w:behavior w:val="content"/>
        </w:behaviors>
        <w:guid w:val="{6B5310E6-970A-D249-BDEE-47F0116AD73C}"/>
      </w:docPartPr>
      <w:docPartBody>
        <w:p w:rsidR="00FE409A" w:rsidRDefault="00CD446E">
          <w:pPr>
            <w:pStyle w:val="C7CA587D53239F49996ECAB7B1A57886"/>
          </w:pPr>
          <w:r>
            <w:rPr>
              <w:rStyle w:val="PlaceholderText"/>
            </w:rPr>
            <w:t>Department/Organization</w:t>
          </w:r>
        </w:p>
      </w:docPartBody>
    </w:docPart>
    <w:docPart>
      <w:docPartPr>
        <w:name w:val="FAF9BAC1CC24E54C92C3C3C6F9C02E56"/>
        <w:category>
          <w:name w:val="General"/>
          <w:gallery w:val="placeholder"/>
        </w:category>
        <w:types>
          <w:type w:val="bbPlcHdr"/>
        </w:types>
        <w:behaviors>
          <w:behavior w:val="content"/>
        </w:behaviors>
        <w:guid w:val="{E1270A04-47F9-4040-A840-88A5AE84B8D8}"/>
      </w:docPartPr>
      <w:docPartBody>
        <w:p w:rsidR="00FE409A" w:rsidRDefault="00CD446E">
          <w:pPr>
            <w:pStyle w:val="FAF9BAC1CC24E54C92C3C3C6F9C02E56"/>
          </w:pPr>
          <w:r>
            <w:rPr>
              <w:rStyle w:val="PlaceholderText"/>
            </w:rPr>
            <w:t>Email Address</w:t>
          </w:r>
        </w:p>
      </w:docPartBody>
    </w:docPart>
    <w:docPart>
      <w:docPartPr>
        <w:name w:val="DC9EF07AA564F74481C5FE14FD0C5E38"/>
        <w:category>
          <w:name w:val="General"/>
          <w:gallery w:val="placeholder"/>
        </w:category>
        <w:types>
          <w:type w:val="bbPlcHdr"/>
        </w:types>
        <w:behaviors>
          <w:behavior w:val="content"/>
        </w:behaviors>
        <w:guid w:val="{B90DDB86-99AA-7C4D-803E-BF4C678B293B}"/>
      </w:docPartPr>
      <w:docPartBody>
        <w:p w:rsidR="00FE409A" w:rsidRDefault="00CD446E">
          <w:pPr>
            <w:pStyle w:val="DC9EF07AA564F74481C5FE14FD0C5E38"/>
          </w:pPr>
          <w:r>
            <w:rPr>
              <w:rStyle w:val="PlaceholderText"/>
            </w:rPr>
            <w:t>Name</w:t>
          </w:r>
        </w:p>
      </w:docPartBody>
    </w:docPart>
    <w:docPart>
      <w:docPartPr>
        <w:name w:val="AC8F68F075867648A3D1A2726F3A26F0"/>
        <w:category>
          <w:name w:val="General"/>
          <w:gallery w:val="placeholder"/>
        </w:category>
        <w:types>
          <w:type w:val="bbPlcHdr"/>
        </w:types>
        <w:behaviors>
          <w:behavior w:val="content"/>
        </w:behaviors>
        <w:guid w:val="{721DC648-C83E-D04E-B98F-71E9EB8559D9}"/>
      </w:docPartPr>
      <w:docPartBody>
        <w:p w:rsidR="00FE409A" w:rsidRDefault="00CD446E">
          <w:pPr>
            <w:pStyle w:val="AC8F68F075867648A3D1A2726F3A26F0"/>
          </w:pPr>
          <w:r>
            <w:rPr>
              <w:rStyle w:val="PlaceholderText"/>
            </w:rPr>
            <w:t>Department/Organization</w:t>
          </w:r>
        </w:p>
      </w:docPartBody>
    </w:docPart>
    <w:docPart>
      <w:docPartPr>
        <w:name w:val="BCD4EB4AB668B044BB4F07643D81EB20"/>
        <w:category>
          <w:name w:val="General"/>
          <w:gallery w:val="placeholder"/>
        </w:category>
        <w:types>
          <w:type w:val="bbPlcHdr"/>
        </w:types>
        <w:behaviors>
          <w:behavior w:val="content"/>
        </w:behaviors>
        <w:guid w:val="{B7DBCF91-C87E-1247-9843-0BE75A169A51}"/>
      </w:docPartPr>
      <w:docPartBody>
        <w:p w:rsidR="00FE409A" w:rsidRDefault="00CD446E">
          <w:pPr>
            <w:pStyle w:val="BCD4EB4AB668B044BB4F07643D81EB20"/>
          </w:pPr>
          <w:r>
            <w:rPr>
              <w:rStyle w:val="PlaceholderText"/>
            </w:rPr>
            <w:t>Email Address</w:t>
          </w:r>
        </w:p>
      </w:docPartBody>
    </w:docPart>
    <w:docPart>
      <w:docPartPr>
        <w:name w:val="E386B4B5C8723D4CB6E0B0A6219D8E6C"/>
        <w:category>
          <w:name w:val="General"/>
          <w:gallery w:val="placeholder"/>
        </w:category>
        <w:types>
          <w:type w:val="bbPlcHdr"/>
        </w:types>
        <w:behaviors>
          <w:behavior w:val="content"/>
        </w:behaviors>
        <w:guid w:val="{E955C74F-99E0-A14B-95E1-3136DABF0FA9}"/>
      </w:docPartPr>
      <w:docPartBody>
        <w:p w:rsidR="00FE409A" w:rsidRDefault="00CD446E">
          <w:pPr>
            <w:pStyle w:val="E386B4B5C8723D4CB6E0B0A6219D8E6C"/>
          </w:pPr>
          <w:r>
            <w:rPr>
              <w:rStyle w:val="PlaceholderText"/>
            </w:rPr>
            <w:t>Name</w:t>
          </w:r>
        </w:p>
      </w:docPartBody>
    </w:docPart>
    <w:docPart>
      <w:docPartPr>
        <w:name w:val="94324177F22277499A2587BEA3DE6F73"/>
        <w:category>
          <w:name w:val="General"/>
          <w:gallery w:val="placeholder"/>
        </w:category>
        <w:types>
          <w:type w:val="bbPlcHdr"/>
        </w:types>
        <w:behaviors>
          <w:behavior w:val="content"/>
        </w:behaviors>
        <w:guid w:val="{E9DAFE74-825B-484A-B056-BB7682B92A74}"/>
      </w:docPartPr>
      <w:docPartBody>
        <w:p w:rsidR="00FE409A" w:rsidRDefault="00CD446E">
          <w:pPr>
            <w:pStyle w:val="94324177F22277499A2587BEA3DE6F73"/>
          </w:pPr>
          <w:r>
            <w:rPr>
              <w:rStyle w:val="PlaceholderText"/>
            </w:rPr>
            <w:t>Department/Organization</w:t>
          </w:r>
        </w:p>
      </w:docPartBody>
    </w:docPart>
    <w:docPart>
      <w:docPartPr>
        <w:name w:val="14CA8D8A372E1F48AAFD51BD6B50B420"/>
        <w:category>
          <w:name w:val="General"/>
          <w:gallery w:val="placeholder"/>
        </w:category>
        <w:types>
          <w:type w:val="bbPlcHdr"/>
        </w:types>
        <w:behaviors>
          <w:behavior w:val="content"/>
        </w:behaviors>
        <w:guid w:val="{796E5000-81CF-BB48-AB95-34B4C586DA0C}"/>
      </w:docPartPr>
      <w:docPartBody>
        <w:p w:rsidR="00FE409A" w:rsidRDefault="00CD446E">
          <w:pPr>
            <w:pStyle w:val="14CA8D8A372E1F48AAFD51BD6B50B420"/>
          </w:pPr>
          <w:r>
            <w:rPr>
              <w:rStyle w:val="PlaceholderText"/>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6E"/>
    <w:rsid w:val="00236206"/>
    <w:rsid w:val="002A1C83"/>
    <w:rsid w:val="00451E97"/>
    <w:rsid w:val="00842B49"/>
    <w:rsid w:val="008452A8"/>
    <w:rsid w:val="008959FD"/>
    <w:rsid w:val="009E5810"/>
    <w:rsid w:val="00B1502D"/>
    <w:rsid w:val="00B623EA"/>
    <w:rsid w:val="00CD446E"/>
    <w:rsid w:val="00D02CCE"/>
    <w:rsid w:val="00DE08A6"/>
    <w:rsid w:val="00FE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CCE"/>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FD9E3951BCCF44DCA13448113E00E49D">
    <w:name w:val="FD9E3951BCCF44DCA13448113E00E49D"/>
    <w:rsid w:val="00D02CCE"/>
    <w:pPr>
      <w:spacing w:after="160" w:line="259" w:lineRule="auto"/>
    </w:pPr>
    <w:rPr>
      <w:sz w:val="22"/>
      <w:szCs w:val="22"/>
    </w:rPr>
  </w:style>
  <w:style w:type="paragraph" w:customStyle="1" w:styleId="DC08ACBF79CB47C3A8F896D30E174F35">
    <w:name w:val="DC08ACBF79CB47C3A8F896D30E174F35"/>
    <w:rsid w:val="00D02CCE"/>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8341-DD28-4ABD-BE7C-39D33E8C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Pankau, Ryan C</cp:lastModifiedBy>
  <cp:revision>3</cp:revision>
  <cp:lastPrinted>2017-11-22T20:29:00Z</cp:lastPrinted>
  <dcterms:created xsi:type="dcterms:W3CDTF">2017-12-01T17:31:00Z</dcterms:created>
  <dcterms:modified xsi:type="dcterms:W3CDTF">2017-12-01T17:58:00Z</dcterms:modified>
</cp:coreProperties>
</file>